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EF3" w:rsidRPr="005A3EF3" w:rsidRDefault="005A3EF3" w:rsidP="005A3EF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A3EF3">
        <w:rPr>
          <w:rFonts w:ascii="Times New Roman" w:hAnsi="Times New Roman" w:cs="Times New Roman"/>
          <w:bCs/>
          <w:sz w:val="24"/>
          <w:szCs w:val="24"/>
        </w:rPr>
        <w:t>Príloha č. 3 Výzvy na predloženie cenovej ponuky – návrh Rámcovej dohody</w:t>
      </w:r>
    </w:p>
    <w:p w:rsidR="005A3EF3" w:rsidRDefault="005A3EF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EF3" w:rsidRDefault="001B716A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EF3">
        <w:rPr>
          <w:rFonts w:ascii="Times New Roman" w:hAnsi="Times New Roman" w:cs="Times New Roman"/>
          <w:b/>
          <w:bCs/>
          <w:sz w:val="28"/>
          <w:szCs w:val="28"/>
        </w:rPr>
        <w:t>Rámcová dohoda</w:t>
      </w:r>
      <w:r w:rsidR="00E1098F" w:rsidRPr="005A3E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D0C87" w:rsidRPr="005A3EF3" w:rsidRDefault="00E1098F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EF3"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0060F7">
        <w:rPr>
          <w:rFonts w:ascii="Times New Roman" w:hAnsi="Times New Roman" w:cs="Times New Roman"/>
          <w:b/>
          <w:bCs/>
          <w:sz w:val="28"/>
          <w:szCs w:val="28"/>
        </w:rPr>
        <w:t> poskytovaní služieb</w:t>
      </w:r>
    </w:p>
    <w:p w:rsidR="001B716A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uzatvorená v zmysle § 269 ods. 2 zákona č. 513/1991 Zb. Obch</w:t>
      </w:r>
      <w:r w:rsidR="00E1098F" w:rsidRPr="005A3EF3">
        <w:rPr>
          <w:rFonts w:ascii="Times New Roman" w:hAnsi="Times New Roman" w:cs="Times New Roman"/>
          <w:sz w:val="24"/>
          <w:szCs w:val="24"/>
        </w:rPr>
        <w:t>odný zákonník v platnom znení (</w:t>
      </w:r>
      <w:r w:rsidRPr="005A3EF3">
        <w:rPr>
          <w:rFonts w:ascii="Times New Roman" w:hAnsi="Times New Roman" w:cs="Times New Roman"/>
          <w:sz w:val="24"/>
          <w:szCs w:val="24"/>
        </w:rPr>
        <w:t xml:space="preserve">ďalej len „Obchodný zákonník“) </w:t>
      </w:r>
      <w:r w:rsidR="001B716A" w:rsidRPr="005A3EF3">
        <w:rPr>
          <w:rFonts w:ascii="Times New Roman" w:hAnsi="Times New Roman" w:cs="Times New Roman"/>
          <w:sz w:val="24"/>
          <w:szCs w:val="24"/>
        </w:rPr>
        <w:t>a ustanovení zákona č.</w:t>
      </w:r>
      <w:r w:rsidR="00E1098F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1B716A" w:rsidRPr="005A3EF3">
        <w:rPr>
          <w:rFonts w:ascii="Times New Roman" w:hAnsi="Times New Roman" w:cs="Times New Roman"/>
          <w:sz w:val="24"/>
          <w:szCs w:val="24"/>
        </w:rPr>
        <w:t xml:space="preserve">343/2015 Z.z. o verejnom obstarávaní a o zmene a doplnení niektorých zákonov v znení neskorších predpisov (ďalej len </w:t>
      </w:r>
      <w:r w:rsidR="00E1098F" w:rsidRPr="005A3EF3">
        <w:rPr>
          <w:rFonts w:ascii="Times New Roman" w:hAnsi="Times New Roman" w:cs="Times New Roman"/>
          <w:sz w:val="24"/>
          <w:szCs w:val="24"/>
        </w:rPr>
        <w:t>„</w:t>
      </w:r>
      <w:r w:rsidR="009A64EC" w:rsidRPr="005A3EF3">
        <w:rPr>
          <w:rFonts w:ascii="Times New Roman" w:hAnsi="Times New Roman" w:cs="Times New Roman"/>
          <w:sz w:val="24"/>
          <w:szCs w:val="24"/>
        </w:rPr>
        <w:t>zákon o verejnom obstarávaní</w:t>
      </w:r>
      <w:r w:rsidR="001B716A" w:rsidRPr="005A3EF3">
        <w:rPr>
          <w:rFonts w:ascii="Times New Roman" w:hAnsi="Times New Roman" w:cs="Times New Roman"/>
          <w:sz w:val="24"/>
          <w:szCs w:val="24"/>
        </w:rPr>
        <w:t>“</w:t>
      </w:r>
      <w:r w:rsidR="001B716A" w:rsidRPr="005A3EF3">
        <w:rPr>
          <w:rFonts w:ascii="Times New Roman" w:hAnsi="Times New Roman" w:cs="Times New Roman"/>
          <w:i/>
          <w:sz w:val="24"/>
          <w:szCs w:val="24"/>
        </w:rPr>
        <w:t>)</w:t>
      </w:r>
      <w:r w:rsidR="001B716A" w:rsidRPr="005A3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57C" w:rsidRDefault="00A9557C" w:rsidP="00A9557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cs-CZ"/>
        </w:rPr>
      </w:pPr>
    </w:p>
    <w:p w:rsidR="00581D7A" w:rsidRPr="00A9557C" w:rsidRDefault="00A9557C" w:rsidP="00A9557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  <w:r w:rsidRPr="00A9557C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„</w:t>
      </w:r>
      <w:r w:rsidR="00581D7A" w:rsidRPr="00A9557C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Stravovanie v Zariadení pre seniorov a dennom stacionári „Boženka“</w:t>
      </w:r>
      <w:r w:rsidR="009B35E5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“</w:t>
      </w:r>
      <w:bookmarkStart w:id="0" w:name="_GoBack"/>
      <w:bookmarkEnd w:id="0"/>
    </w:p>
    <w:p w:rsidR="00581D7A" w:rsidRPr="00A9557C" w:rsidRDefault="00581D7A" w:rsidP="00581D7A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5A3EF3" w:rsidRDefault="005A3EF3" w:rsidP="005A3EF3">
      <w:pPr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5A3EF3" w:rsidRPr="005A3EF3" w:rsidRDefault="005A3EF3" w:rsidP="005A3EF3">
      <w:pPr>
        <w:ind w:left="3912" w:firstLine="336"/>
        <w:rPr>
          <w:rFonts w:ascii="Times New Roman" w:hAnsi="Times New Roman" w:cs="Times New Roman"/>
          <w:b/>
          <w:sz w:val="24"/>
          <w:szCs w:val="24"/>
        </w:rPr>
      </w:pPr>
      <w:r w:rsidRPr="005A3EF3">
        <w:rPr>
          <w:rFonts w:ascii="Times New Roman" w:hAnsi="Times New Roman" w:cs="Times New Roman"/>
          <w:b/>
          <w:sz w:val="24"/>
          <w:szCs w:val="24"/>
        </w:rPr>
        <w:t>Zmluvné strany</w:t>
      </w:r>
    </w:p>
    <w:p w:rsidR="005A3EF3" w:rsidRPr="005A3EF3" w:rsidRDefault="005A3EF3" w:rsidP="005A3E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Názov: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Mesto Brezno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Sídlo: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977 01 Brezno, Nám. gen. M. R. Štefánika 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Štatutárny zástupca: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JUDr. Tomáš Abel, PhD., primátor mesta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Banková inštitúcia: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Prima banka Slovensko a.s.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Číslo účtu: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2002791001/5600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IBAN: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SK97 5600 0000 0020 0279 1001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IČO: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00313319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DIČ: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2020398391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Tel. č.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+421 48 6306 231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Fax: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+421 48 6306 229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E-mail: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5A3EF3">
          <w:rPr>
            <w:rStyle w:val="Hypertextovprepojenie"/>
            <w:rFonts w:ascii="Times New Roman" w:hAnsi="Times New Roman" w:cs="Times New Roman"/>
            <w:sz w:val="24"/>
            <w:szCs w:val="24"/>
          </w:rPr>
          <w:t>podatelna@brezno.sk</w:t>
        </w:r>
      </w:hyperlink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(ďalej len „objednávateľ)</w:t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Názov: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Sídlo: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Štatutárny zástupca: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Bankové spojenie: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Číslo účtu: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IBAN: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IČO: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DIČ: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IČ DPH: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Tel. č.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  <w:r w:rsidRPr="005A3EF3">
        <w:rPr>
          <w:rFonts w:ascii="Times New Roman" w:hAnsi="Times New Roman" w:cs="Times New Roman"/>
          <w:sz w:val="24"/>
          <w:szCs w:val="24"/>
        </w:rPr>
        <w:tab/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E-mail: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Spoločnosť je zapísaná:</w:t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............................................................. </w:t>
      </w:r>
      <w:r w:rsidRPr="005A3EF3">
        <w:rPr>
          <w:rFonts w:ascii="Times New Roman" w:hAnsi="Times New Roman" w:cs="Times New Roman"/>
          <w:i/>
          <w:sz w:val="24"/>
          <w:szCs w:val="24"/>
        </w:rPr>
        <w:t>vyplní uchádzač</w:t>
      </w:r>
    </w:p>
    <w:p w:rsidR="005A3EF3" w:rsidRP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EF3" w:rsidRDefault="005A3EF3" w:rsidP="005A3EF3">
      <w:pPr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(ďalej len „poskytovateľ)</w:t>
      </w:r>
    </w:p>
    <w:p w:rsidR="00AA6307" w:rsidRDefault="00AA6307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Pr="005A3EF3" w:rsidRDefault="00AA6307" w:rsidP="005A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Článok I</w:t>
      </w:r>
    </w:p>
    <w:p w:rsidR="006D0C87" w:rsidRPr="005A3EF3" w:rsidRDefault="003A498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Úvodné ustanovenie</w:t>
      </w:r>
    </w:p>
    <w:p w:rsidR="00D33C57" w:rsidRPr="005A3EF3" w:rsidRDefault="00D33C5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4983" w:rsidRPr="005A3EF3" w:rsidRDefault="003A4983" w:rsidP="009A64EC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3EF3">
        <w:rPr>
          <w:rFonts w:ascii="Times New Roman" w:hAnsi="Times New Roman" w:cs="Times New Roman"/>
          <w:bCs/>
          <w:sz w:val="24"/>
          <w:szCs w:val="24"/>
        </w:rPr>
        <w:t xml:space="preserve">Táto 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>Rámcová dohoda o</w:t>
      </w:r>
      <w:r w:rsidR="000060F7">
        <w:rPr>
          <w:rFonts w:ascii="Times New Roman" w:hAnsi="Times New Roman" w:cs="Times New Roman"/>
          <w:bCs/>
          <w:sz w:val="24"/>
          <w:szCs w:val="24"/>
        </w:rPr>
        <w:t> poskytovaní služieb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 xml:space="preserve"> (ďalej len „rámcová dohoda“) </w:t>
      </w:r>
      <w:r w:rsidRPr="005A3EF3">
        <w:rPr>
          <w:rFonts w:ascii="Times New Roman" w:hAnsi="Times New Roman" w:cs="Times New Roman"/>
          <w:bCs/>
          <w:sz w:val="24"/>
          <w:szCs w:val="24"/>
        </w:rPr>
        <w:t>sa uzatvára ako výsledok verejného obstarávania v zmysle zákon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>a</w:t>
      </w:r>
      <w:r w:rsidRPr="005A3E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2625" w:rsidRPr="005A3EF3">
        <w:rPr>
          <w:rFonts w:ascii="Times New Roman" w:hAnsi="Times New Roman" w:cs="Times New Roman"/>
          <w:bCs/>
          <w:sz w:val="24"/>
          <w:szCs w:val="24"/>
        </w:rPr>
        <w:t xml:space="preserve"> 343/2015 Z.z. </w:t>
      </w:r>
      <w:r w:rsidRPr="005A3EF3">
        <w:rPr>
          <w:rFonts w:ascii="Times New Roman" w:hAnsi="Times New Roman" w:cs="Times New Roman"/>
          <w:bCs/>
          <w:sz w:val="24"/>
          <w:szCs w:val="24"/>
        </w:rPr>
        <w:t xml:space="preserve">o verejnom obstarávaní. Objednávateľ na obstaranie predmetu tejto </w:t>
      </w:r>
      <w:r w:rsidR="00F41446" w:rsidRPr="005A3EF3">
        <w:rPr>
          <w:rFonts w:ascii="Times New Roman" w:hAnsi="Times New Roman" w:cs="Times New Roman"/>
          <w:bCs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bCs/>
          <w:sz w:val="24"/>
          <w:szCs w:val="24"/>
        </w:rPr>
        <w:t xml:space="preserve"> použil postup verejného obstarávania – </w:t>
      </w:r>
      <w:r w:rsidR="00D11FAC" w:rsidRPr="005A3EF3">
        <w:rPr>
          <w:rFonts w:ascii="Times New Roman" w:hAnsi="Times New Roman" w:cs="Times New Roman"/>
          <w:bCs/>
          <w:sz w:val="24"/>
          <w:szCs w:val="24"/>
        </w:rPr>
        <w:t>zákazka s nízkou hodnotou podľa § 117 zákona o verejnom obstarávaní.</w:t>
      </w:r>
    </w:p>
    <w:p w:rsidR="003A4983" w:rsidRPr="005A3EF3" w:rsidRDefault="003A4983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4983" w:rsidRPr="005A3EF3" w:rsidRDefault="003A498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I</w:t>
      </w:r>
      <w:r w:rsidR="00854A85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3A4983" w:rsidRPr="005A3EF3" w:rsidRDefault="003A498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Predmet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F6C" w:rsidRDefault="003A4983" w:rsidP="00970288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Predmetom </w:t>
      </w:r>
      <w:r w:rsidR="009869AA" w:rsidRPr="005A3EF3">
        <w:rPr>
          <w:rFonts w:ascii="Times New Roman" w:hAnsi="Times New Roman" w:cs="Times New Roman"/>
          <w:bCs/>
          <w:sz w:val="24"/>
          <w:szCs w:val="24"/>
        </w:rPr>
        <w:t xml:space="preserve">rámcovej dohody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 úprava práv a povinností poskytovateľa a objednávateľa pri zabezpečovaní stravovania pre </w:t>
      </w:r>
      <w:r w:rsidR="005F2625" w:rsidRPr="005A3EF3">
        <w:rPr>
          <w:rFonts w:ascii="Times New Roman" w:hAnsi="Times New Roman" w:cs="Times New Roman"/>
          <w:sz w:val="24"/>
          <w:szCs w:val="24"/>
        </w:rPr>
        <w:t xml:space="preserve">40 prijímateľov </w:t>
      </w:r>
      <w:r w:rsidR="00D93119" w:rsidRPr="005A3EF3">
        <w:rPr>
          <w:rFonts w:ascii="Times New Roman" w:hAnsi="Times New Roman" w:cs="Times New Roman"/>
          <w:sz w:val="24"/>
          <w:szCs w:val="24"/>
        </w:rPr>
        <w:t>pobytovej sociálnej služby  a 10 prijímateľov ambulantnej sociálnej služby</w:t>
      </w:r>
      <w:r w:rsidR="005F2625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132082" w:rsidRPr="007C0C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32082" w:rsidRPr="005A3EF3">
        <w:rPr>
          <w:rFonts w:ascii="Times New Roman" w:hAnsi="Times New Roman" w:cs="Times New Roman"/>
          <w:sz w:val="24"/>
          <w:szCs w:val="24"/>
        </w:rPr>
        <w:t xml:space="preserve">v </w:t>
      </w:r>
      <w:r w:rsidR="00132082" w:rsidRPr="002C329F">
        <w:rPr>
          <w:rFonts w:ascii="Times New Roman" w:hAnsi="Times New Roman" w:cs="Times New Roman"/>
          <w:sz w:val="24"/>
          <w:szCs w:val="24"/>
        </w:rPr>
        <w:t xml:space="preserve">Zariadení </w:t>
      </w:r>
      <w:r w:rsidR="00D93119" w:rsidRPr="002C329F">
        <w:rPr>
          <w:rFonts w:ascii="Times New Roman" w:hAnsi="Times New Roman" w:cs="Times New Roman"/>
          <w:sz w:val="24"/>
          <w:szCs w:val="24"/>
        </w:rPr>
        <w:t>p</w:t>
      </w:r>
      <w:r w:rsidR="00581D7A" w:rsidRPr="002C329F">
        <w:rPr>
          <w:rFonts w:ascii="Times New Roman" w:hAnsi="Times New Roman" w:cs="Times New Roman"/>
          <w:sz w:val="24"/>
          <w:szCs w:val="24"/>
        </w:rPr>
        <w:t>re seniorov a dennom stacionári „Boženka“</w:t>
      </w:r>
      <w:r w:rsidR="00581D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3119" w:rsidRPr="005A3EF3">
        <w:rPr>
          <w:rFonts w:ascii="Times New Roman" w:hAnsi="Times New Roman" w:cs="Times New Roman"/>
          <w:sz w:val="24"/>
          <w:szCs w:val="24"/>
        </w:rPr>
        <w:t xml:space="preserve">na ulici B. Němcovej </w:t>
      </w:r>
      <w:r w:rsidR="004935ED" w:rsidRPr="005A3EF3">
        <w:rPr>
          <w:rFonts w:ascii="Times New Roman" w:hAnsi="Times New Roman" w:cs="Times New Roman"/>
          <w:sz w:val="24"/>
          <w:szCs w:val="24"/>
        </w:rPr>
        <w:t>1090/</w:t>
      </w:r>
      <w:r w:rsidR="00D93119" w:rsidRPr="005A3EF3">
        <w:rPr>
          <w:rFonts w:ascii="Times New Roman" w:hAnsi="Times New Roman" w:cs="Times New Roman"/>
          <w:sz w:val="24"/>
          <w:szCs w:val="24"/>
        </w:rPr>
        <w:t>25, v Brezne</w:t>
      </w:r>
      <w:r w:rsidR="00224CA6"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3F6C" w:rsidRDefault="008B3F6C" w:rsidP="008B3F6C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C6717" w:rsidRPr="008B3F6C" w:rsidRDefault="003A4983" w:rsidP="008B3F6C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B3F6C">
        <w:rPr>
          <w:rFonts w:ascii="Times New Roman" w:hAnsi="Times New Roman" w:cs="Times New Roman"/>
          <w:sz w:val="24"/>
          <w:szCs w:val="24"/>
        </w:rPr>
        <w:t xml:space="preserve">Poskytovateľ zabezpečí pre 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objednávateľa počas doby trvania tejto </w:t>
      </w:r>
      <w:r w:rsidR="009869AA" w:rsidRPr="008B3F6C">
        <w:rPr>
          <w:rFonts w:ascii="Times New Roman" w:hAnsi="Times New Roman" w:cs="Times New Roman"/>
          <w:sz w:val="24"/>
          <w:szCs w:val="24"/>
        </w:rPr>
        <w:t>rámcovej dohody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 </w:t>
      </w:r>
      <w:r w:rsidR="006A31B0">
        <w:rPr>
          <w:rFonts w:ascii="Times New Roman" w:hAnsi="Times New Roman" w:cs="Times New Roman"/>
          <w:sz w:val="24"/>
          <w:szCs w:val="24"/>
        </w:rPr>
        <w:t>prípravu a </w:t>
      </w:r>
      <w:r w:rsidR="00591467" w:rsidRPr="008B3F6C">
        <w:rPr>
          <w:rFonts w:ascii="Times New Roman" w:hAnsi="Times New Roman" w:cs="Times New Roman"/>
          <w:sz w:val="24"/>
          <w:szCs w:val="24"/>
        </w:rPr>
        <w:t>dovoz</w:t>
      </w:r>
      <w:r w:rsidR="006A31B0">
        <w:rPr>
          <w:rFonts w:ascii="Times New Roman" w:hAnsi="Times New Roman" w:cs="Times New Roman"/>
          <w:sz w:val="24"/>
          <w:szCs w:val="24"/>
        </w:rPr>
        <w:t xml:space="preserve"> stravy </w:t>
      </w:r>
      <w:r w:rsidR="006A31B0">
        <w:rPr>
          <w:rFonts w:ascii="Times New Roman" w:hAnsi="Times New Roman"/>
          <w:bCs/>
          <w:color w:val="000000"/>
          <w:sz w:val="24"/>
          <w:lang w:eastAsia="cs-CZ"/>
        </w:rPr>
        <w:t>(vrátane vyloženia na miesto určené objednávateľom)</w:t>
      </w:r>
      <w:r w:rsidR="00970288" w:rsidRPr="008B3F6C">
        <w:rPr>
          <w:rFonts w:ascii="Times New Roman" w:hAnsi="Times New Roman" w:cs="Times New Roman"/>
          <w:sz w:val="24"/>
          <w:szCs w:val="24"/>
        </w:rPr>
        <w:t>,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 ktorá pozostáva</w:t>
      </w:r>
      <w:r w:rsidR="001205FA" w:rsidRPr="008B3F6C">
        <w:rPr>
          <w:rFonts w:ascii="Times New Roman" w:hAnsi="Times New Roman" w:cs="Times New Roman"/>
          <w:sz w:val="24"/>
          <w:szCs w:val="24"/>
        </w:rPr>
        <w:t xml:space="preserve">: </w:t>
      </w:r>
      <w:r w:rsidR="002C6717" w:rsidRPr="008B3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5FA" w:rsidRPr="005A3EF3" w:rsidRDefault="004935ED" w:rsidP="001205FA">
      <w:pPr>
        <w:pStyle w:val="Odsekzoznamu"/>
        <w:numPr>
          <w:ilvl w:val="0"/>
          <w:numId w:val="21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 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celodennej racionálnej stravy pre prijímateľov sociálnej služby, ktorá pozostáva z raňajok, desiaty, obeda, olovrantu a večere, </w:t>
      </w:r>
    </w:p>
    <w:p w:rsidR="001205FA" w:rsidRPr="005A3EF3" w:rsidRDefault="004935ED" w:rsidP="001205FA">
      <w:pPr>
        <w:pStyle w:val="Odsekzoznamu"/>
        <w:numPr>
          <w:ilvl w:val="0"/>
          <w:numId w:val="21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 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celodennej </w:t>
      </w:r>
      <w:r w:rsidR="001205FA" w:rsidRPr="008F6B70">
        <w:rPr>
          <w:rFonts w:ascii="Times New Roman" w:hAnsi="Times New Roman" w:cs="Times New Roman"/>
          <w:sz w:val="24"/>
          <w:szCs w:val="24"/>
        </w:rPr>
        <w:t xml:space="preserve">diabetickej stravy </w:t>
      </w:r>
      <w:r w:rsidR="001205FA" w:rsidRPr="005A3EF3">
        <w:rPr>
          <w:rFonts w:ascii="Times New Roman" w:hAnsi="Times New Roman" w:cs="Times New Roman"/>
          <w:sz w:val="24"/>
          <w:szCs w:val="24"/>
        </w:rPr>
        <w:t>pre prijímateľov sociálnej služby, ktorá pozostáva z raňajok, desiaty, obeda, olovrantu, večere a druhej večere</w:t>
      </w:r>
    </w:p>
    <w:p w:rsidR="001205FA" w:rsidRDefault="004935ED" w:rsidP="001205FA">
      <w:pPr>
        <w:pStyle w:val="Odsekzoznamu"/>
        <w:numPr>
          <w:ilvl w:val="0"/>
          <w:numId w:val="21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 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vhodného nápoja k raňajkám, obedom, večeriam, </w:t>
      </w:r>
      <w:r w:rsidR="007105FB" w:rsidRPr="005A3EF3">
        <w:rPr>
          <w:rFonts w:ascii="Times New Roman" w:hAnsi="Times New Roman" w:cs="Times New Roman"/>
          <w:sz w:val="24"/>
          <w:szCs w:val="24"/>
        </w:rPr>
        <w:t>a pitného režimu pre prijímateľov sociálnej služby.</w:t>
      </w:r>
      <w:r w:rsidR="001205FA" w:rsidRPr="005A3E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5FAE" w:rsidRPr="005A3EF3" w:rsidRDefault="00585FAE" w:rsidP="00585FAE">
      <w:pPr>
        <w:pStyle w:val="Odsekzoznamu"/>
        <w:spacing w:line="276" w:lineRule="auto"/>
        <w:ind w:left="7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C69C7" w:rsidRDefault="00854A85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za zaväzuje, že zabezpečí </w:t>
      </w:r>
      <w:r w:rsidRPr="008F6B70">
        <w:rPr>
          <w:rFonts w:ascii="Times New Roman" w:hAnsi="Times New Roman" w:cs="Times New Roman"/>
          <w:sz w:val="24"/>
          <w:szCs w:val="24"/>
        </w:rPr>
        <w:t>vo vlastnom mene, na vlastný účet,</w:t>
      </w:r>
      <w:r w:rsidRPr="005A3EF3">
        <w:rPr>
          <w:rFonts w:ascii="Times New Roman" w:hAnsi="Times New Roman" w:cs="Times New Roman"/>
          <w:sz w:val="24"/>
          <w:szCs w:val="24"/>
        </w:rPr>
        <w:t xml:space="preserve"> riadne a včas pre objednávateľa predmet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DC69C7" w:rsidRPr="005A3EF3">
        <w:rPr>
          <w:rFonts w:ascii="Times New Roman" w:hAnsi="Times New Roman" w:cs="Times New Roman"/>
          <w:sz w:val="24"/>
          <w:szCs w:val="24"/>
        </w:rPr>
        <w:t>v súlade so zmluvnými podmienkami dohodnutými v tejto rámcovej dohode a jej prílohách.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Default="00B50459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sa zaväzuje v rozsahu a spôsobom uvedeným v tejto </w:t>
      </w:r>
      <w:r w:rsidR="002B75D5" w:rsidRPr="005A3EF3">
        <w:rPr>
          <w:rFonts w:ascii="Times New Roman" w:hAnsi="Times New Roman" w:cs="Times New Roman"/>
          <w:sz w:val="24"/>
          <w:szCs w:val="24"/>
        </w:rPr>
        <w:t>rámcovej dohode</w:t>
      </w:r>
      <w:r w:rsidRPr="005A3EF3">
        <w:rPr>
          <w:rFonts w:ascii="Times New Roman" w:hAnsi="Times New Roman" w:cs="Times New Roman"/>
          <w:sz w:val="24"/>
          <w:szCs w:val="24"/>
        </w:rPr>
        <w:t xml:space="preserve"> platiť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ovi dojednanú cenu za poskytnuté služby.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Službou sa na účely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970288" w:rsidRPr="005A3EF3">
        <w:rPr>
          <w:rFonts w:ascii="Times New Roman" w:hAnsi="Times New Roman" w:cs="Times New Roman"/>
          <w:sz w:val="24"/>
          <w:szCs w:val="24"/>
        </w:rPr>
        <w:t xml:space="preserve"> sa</w:t>
      </w:r>
      <w:r w:rsidRPr="005A3EF3">
        <w:rPr>
          <w:rFonts w:ascii="Times New Roman" w:hAnsi="Times New Roman" w:cs="Times New Roman"/>
          <w:sz w:val="24"/>
          <w:szCs w:val="24"/>
        </w:rPr>
        <w:t xml:space="preserve"> rozumie</w:t>
      </w:r>
      <w:r w:rsidR="002B75D5" w:rsidRPr="005A3EF3">
        <w:rPr>
          <w:rFonts w:ascii="Times New Roman" w:hAnsi="Times New Roman" w:cs="Times New Roman"/>
          <w:sz w:val="24"/>
          <w:szCs w:val="24"/>
        </w:rPr>
        <w:t xml:space="preserve"> zabezpečenie</w:t>
      </w:r>
      <w:r w:rsidR="00F445B3" w:rsidRPr="005A3EF3">
        <w:rPr>
          <w:rFonts w:ascii="Times New Roman" w:hAnsi="Times New Roman" w:cs="Times New Roman"/>
          <w:sz w:val="24"/>
          <w:szCs w:val="24"/>
        </w:rPr>
        <w:t>:</w:t>
      </w:r>
    </w:p>
    <w:p w:rsidR="006D0C87" w:rsidRPr="005A3EF3" w:rsidRDefault="006D0C87" w:rsidP="00A124C7">
      <w:pPr>
        <w:pStyle w:val="Odsekzoznamu3"/>
        <w:numPr>
          <w:ilvl w:val="0"/>
          <w:numId w:val="9"/>
        </w:numPr>
        <w:suppressAutoHyphens w:val="0"/>
        <w:spacing w:line="276" w:lineRule="auto"/>
        <w:ind w:left="1276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prípravy</w:t>
      </w:r>
      <w:r w:rsidR="002B75D5" w:rsidRPr="005A3EF3">
        <w:rPr>
          <w:rFonts w:ascii="Times New Roman" w:hAnsi="Times New Roman" w:cs="Times New Roman"/>
        </w:rPr>
        <w:t xml:space="preserve"> </w:t>
      </w:r>
      <w:r w:rsidR="006622BE">
        <w:rPr>
          <w:rFonts w:ascii="Times New Roman" w:hAnsi="Times New Roman" w:cs="Times New Roman"/>
        </w:rPr>
        <w:t xml:space="preserve">celodennej </w:t>
      </w:r>
      <w:r w:rsidR="006622BE" w:rsidRPr="008F6B70">
        <w:rPr>
          <w:rFonts w:ascii="Times New Roman" w:hAnsi="Times New Roman" w:cs="Times New Roman"/>
        </w:rPr>
        <w:t xml:space="preserve">racionálnej a </w:t>
      </w:r>
      <w:r w:rsidR="007105FB" w:rsidRPr="008F6B70">
        <w:rPr>
          <w:rFonts w:ascii="Times New Roman" w:hAnsi="Times New Roman" w:cs="Times New Roman"/>
        </w:rPr>
        <w:t xml:space="preserve">diabetickej stravy </w:t>
      </w:r>
      <w:r w:rsidR="00B50459" w:rsidRPr="005A3EF3">
        <w:rPr>
          <w:rFonts w:ascii="Times New Roman" w:hAnsi="Times New Roman" w:cs="Times New Roman"/>
        </w:rPr>
        <w:t>poskytovateľom</w:t>
      </w:r>
      <w:r w:rsidRPr="005A3EF3">
        <w:rPr>
          <w:rFonts w:ascii="Times New Roman" w:hAnsi="Times New Roman" w:cs="Times New Roman"/>
        </w:rPr>
        <w:t xml:space="preserve"> v dohodnutej kvalite, rozsahu a cene na základe požiadaviek objednávateľa a ich doručenie v termínoch a </w:t>
      </w:r>
      <w:r w:rsidR="002B75D5" w:rsidRPr="005A3EF3">
        <w:rPr>
          <w:rFonts w:ascii="Times New Roman" w:hAnsi="Times New Roman" w:cs="Times New Roman"/>
        </w:rPr>
        <w:t>na miesto určené objednávateľom;</w:t>
      </w:r>
    </w:p>
    <w:p w:rsidR="006D0C87" w:rsidRDefault="002B75D5" w:rsidP="00A124C7">
      <w:pPr>
        <w:pStyle w:val="Odsekzoznamu3"/>
        <w:numPr>
          <w:ilvl w:val="0"/>
          <w:numId w:val="9"/>
        </w:numPr>
        <w:suppressAutoHyphens w:val="0"/>
        <w:spacing w:line="276" w:lineRule="auto"/>
        <w:ind w:left="1276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dovozu </w:t>
      </w:r>
      <w:r w:rsidR="008D2197">
        <w:rPr>
          <w:rFonts w:ascii="Times New Roman" w:hAnsi="Times New Roman" w:cs="Times New Roman"/>
        </w:rPr>
        <w:t>a </w:t>
      </w:r>
      <w:r w:rsidR="008D2197" w:rsidRPr="000F7188">
        <w:rPr>
          <w:rFonts w:ascii="Times New Roman" w:hAnsi="Times New Roman" w:cs="Times New Roman"/>
        </w:rPr>
        <w:t xml:space="preserve">vyloženia </w:t>
      </w:r>
      <w:r w:rsidRPr="000F7188">
        <w:rPr>
          <w:rFonts w:ascii="Times New Roman" w:hAnsi="Times New Roman" w:cs="Times New Roman"/>
        </w:rPr>
        <w:t xml:space="preserve">stravy </w:t>
      </w:r>
      <w:r w:rsidR="006D0C87" w:rsidRPr="005A3EF3">
        <w:rPr>
          <w:rFonts w:ascii="Times New Roman" w:hAnsi="Times New Roman" w:cs="Times New Roman"/>
        </w:rPr>
        <w:t xml:space="preserve">na miesto plnenia </w:t>
      </w:r>
      <w:r w:rsidR="00B50459" w:rsidRPr="005A3EF3">
        <w:rPr>
          <w:rFonts w:ascii="Times New Roman" w:hAnsi="Times New Roman" w:cs="Times New Roman"/>
        </w:rPr>
        <w:t>p</w:t>
      </w:r>
      <w:r w:rsidR="006D0C87" w:rsidRPr="005A3EF3">
        <w:rPr>
          <w:rFonts w:ascii="Times New Roman" w:hAnsi="Times New Roman" w:cs="Times New Roman"/>
        </w:rPr>
        <w:t>redmetu zákazky</w:t>
      </w:r>
      <w:r w:rsidRPr="005A3EF3">
        <w:rPr>
          <w:rFonts w:ascii="Times New Roman" w:hAnsi="Times New Roman" w:cs="Times New Roman"/>
        </w:rPr>
        <w:t>;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1276"/>
        <w:jc w:val="both"/>
        <w:rPr>
          <w:rFonts w:ascii="Times New Roman" w:hAnsi="Times New Roman" w:cs="Times New Roman"/>
        </w:rPr>
      </w:pPr>
    </w:p>
    <w:p w:rsidR="004868F2" w:rsidRDefault="004E339E" w:rsidP="007105FB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Strava bude dodávaná denne, </w:t>
      </w:r>
      <w:r w:rsidR="007105FB" w:rsidRPr="005A3EF3">
        <w:rPr>
          <w:rFonts w:ascii="Times New Roman" w:hAnsi="Times New Roman" w:cs="Times New Roman"/>
          <w:sz w:val="24"/>
          <w:szCs w:val="24"/>
        </w:rPr>
        <w:t xml:space="preserve">vrátane sobôt nedieľ a štátnych sviatkov v počte a druhu podľa aktuálnej potreby objednávateľa.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11749" w:rsidRDefault="00611749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Strava bude pripravovaná vhodnou pestrosťou</w:t>
      </w:r>
      <w:r w:rsidR="007105FB" w:rsidRPr="005A3EF3">
        <w:rPr>
          <w:rFonts w:ascii="Times New Roman" w:hAnsi="Times New Roman" w:cs="Times New Roman"/>
          <w:sz w:val="24"/>
          <w:szCs w:val="24"/>
        </w:rPr>
        <w:t xml:space="preserve"> a prispôsobením na cirkevné sviatky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Jedálny lístok bude zostavovaný tak, aby strava spĺňala všetky </w:t>
      </w:r>
      <w:r w:rsidR="0080166E" w:rsidRPr="005A3EF3">
        <w:rPr>
          <w:rFonts w:ascii="Times New Roman" w:hAnsi="Times New Roman" w:cs="Times New Roman"/>
          <w:sz w:val="24"/>
          <w:szCs w:val="24"/>
        </w:rPr>
        <w:t>energ</w:t>
      </w:r>
      <w:r w:rsidR="0093452A" w:rsidRPr="005A3EF3">
        <w:rPr>
          <w:rFonts w:ascii="Times New Roman" w:hAnsi="Times New Roman" w:cs="Times New Roman"/>
          <w:sz w:val="24"/>
          <w:szCs w:val="24"/>
        </w:rPr>
        <w:t>etické a výživové hodnoty</w:t>
      </w:r>
      <w:r w:rsidR="000722A7" w:rsidRPr="005A3EF3">
        <w:rPr>
          <w:rFonts w:ascii="Times New Roman" w:hAnsi="Times New Roman" w:cs="Times New Roman"/>
          <w:sz w:val="24"/>
          <w:szCs w:val="24"/>
        </w:rPr>
        <w:t xml:space="preserve"> podľa </w:t>
      </w:r>
      <w:r w:rsidR="002B75D5" w:rsidRPr="005A3EF3">
        <w:rPr>
          <w:rFonts w:ascii="Times New Roman" w:hAnsi="Times New Roman" w:cs="Times New Roman"/>
          <w:sz w:val="24"/>
          <w:szCs w:val="24"/>
        </w:rPr>
        <w:t>z</w:t>
      </w:r>
      <w:r w:rsidR="0093452A" w:rsidRPr="005A3EF3">
        <w:rPr>
          <w:rFonts w:ascii="Times New Roman" w:hAnsi="Times New Roman" w:cs="Times New Roman"/>
          <w:sz w:val="24"/>
          <w:szCs w:val="24"/>
        </w:rPr>
        <w:t>ákona č. 103/2015 Z. z</w:t>
      </w:r>
      <w:r w:rsidR="0093452A" w:rsidRPr="005A3EF3">
        <w:rPr>
          <w:rStyle w:val="h1a2"/>
          <w:rFonts w:ascii="Times New Roman" w:hAnsi="Times New Roman" w:cs="Times New Roman"/>
          <w:strike/>
          <w:specVanish w:val="0"/>
        </w:rPr>
        <w:t>.</w:t>
      </w:r>
      <w:r w:rsidR="0093452A" w:rsidRPr="005A3EF3">
        <w:rPr>
          <w:rStyle w:val="h1a2"/>
          <w:rFonts w:ascii="Times New Roman" w:hAnsi="Times New Roman" w:cs="Times New Roman"/>
          <w:specVanish w:val="0"/>
        </w:rPr>
        <w:t xml:space="preserve"> o ochrane, podpore a rozvoji verejného zdravia a o zmene a doplnení niektorých zákonov</w:t>
      </w:r>
      <w:r w:rsidR="007C6747" w:rsidRPr="005A3EF3">
        <w:rPr>
          <w:rStyle w:val="h1a2"/>
          <w:rFonts w:ascii="Times New Roman" w:hAnsi="Times New Roman" w:cs="Times New Roman"/>
          <w:specVanish w:val="0"/>
        </w:rPr>
        <w:t xml:space="preserve"> v spojení so zákonom č. 355/2007 o ochrane, podpore a rozvoji verejného zdravia a o zmene a doplnení niektorých zákonov.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Jedlá sa nebudú opakovať v rozmedzí </w:t>
      </w:r>
      <w:r w:rsidR="00842C0B" w:rsidRPr="005A3EF3">
        <w:rPr>
          <w:rFonts w:ascii="Times New Roman" w:hAnsi="Times New Roman" w:cs="Times New Roman"/>
          <w:sz w:val="24"/>
          <w:szCs w:val="24"/>
        </w:rPr>
        <w:t>2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lastRenderedPageBreak/>
        <w:t xml:space="preserve">týždňov. Technologické postupy prípravy stravy zodpovedajú štandardom tak, aby zostala zachovaná výživová hodnota poskytovanej stravy. Strava sa bude pripravovať zo surovín, ktoré zodpovedajú bezpečnosti potravín. Strava bude porciovaná v zmysle normatívov uvedených v každom jedálnom lístku tak, aby gramáž stravy zodpovedala požiadavkám stravovania. Varnice, termoboxy a iné prepravné nádoby budú umývané v zmysle HACCP v priestoroch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 stravy.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105FB" w:rsidRDefault="007105FB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Spolu s raňajkami bude pripravovaná a dodávaná aj desiata a spolu s obedom aj olovrant. 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3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nahlasuje aktuálny počet </w:t>
      </w:r>
      <w:r w:rsidR="009520F0" w:rsidRPr="005A3EF3">
        <w:rPr>
          <w:rFonts w:ascii="Times New Roman" w:hAnsi="Times New Roman" w:cs="Times New Roman"/>
          <w:sz w:val="24"/>
          <w:szCs w:val="24"/>
        </w:rPr>
        <w:t xml:space="preserve">jedál </w:t>
      </w:r>
      <w:r w:rsidRPr="005A3EF3">
        <w:rPr>
          <w:rFonts w:ascii="Times New Roman" w:hAnsi="Times New Roman" w:cs="Times New Roman"/>
          <w:sz w:val="24"/>
          <w:szCs w:val="24"/>
        </w:rPr>
        <w:t xml:space="preserve">deň vopred pred prípravou stravy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om</w:t>
      </w:r>
      <w:r w:rsidR="004E339E" w:rsidRPr="005A3EF3">
        <w:rPr>
          <w:rFonts w:ascii="Times New Roman" w:hAnsi="Times New Roman" w:cs="Times New Roman"/>
          <w:sz w:val="24"/>
          <w:szCs w:val="24"/>
        </w:rPr>
        <w:t>.</w:t>
      </w:r>
    </w:p>
    <w:p w:rsidR="006D0C87" w:rsidRPr="005A3EF3" w:rsidRDefault="006D0C87" w:rsidP="009A64EC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I</w:t>
      </w:r>
      <w:r w:rsidR="001F7E53" w:rsidRPr="005A3EF3"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Miesto, </w:t>
      </w:r>
      <w:r w:rsidR="00E1690E"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dovoz a </w:t>
      </w:r>
      <w:r w:rsidR="006A31B0">
        <w:rPr>
          <w:rFonts w:ascii="Times New Roman" w:hAnsi="Times New Roman" w:cs="Times New Roman"/>
          <w:b/>
          <w:bCs/>
          <w:sz w:val="24"/>
          <w:szCs w:val="24"/>
        </w:rPr>
        <w:t>spôsob</w:t>
      </w: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 plnenia predmetu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0C87" w:rsidRDefault="006D0C87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Prí</w:t>
      </w:r>
      <w:r w:rsidR="006A31B0">
        <w:rPr>
          <w:rFonts w:ascii="Times New Roman" w:hAnsi="Times New Roman" w:cs="Times New Roman"/>
          <w:sz w:val="24"/>
          <w:szCs w:val="24"/>
        </w:rPr>
        <w:t xml:space="preserve">pravu a </w:t>
      </w:r>
      <w:r w:rsidR="004868F2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dovoz stravy </w:t>
      </w:r>
      <w:r w:rsidR="006A31B0">
        <w:rPr>
          <w:rFonts w:ascii="Times New Roman" w:hAnsi="Times New Roman"/>
          <w:bCs/>
          <w:color w:val="000000"/>
          <w:sz w:val="24"/>
          <w:lang w:eastAsia="cs-CZ"/>
        </w:rPr>
        <w:t>(vrátane vyloženia na miesto určené objednávateľom</w:t>
      </w:r>
      <w:r w:rsidR="006A31B0">
        <w:rPr>
          <w:rFonts w:ascii="Times New Roman" w:hAnsi="Times New Roman" w:cs="Times New Roman"/>
          <w:sz w:val="24"/>
          <w:szCs w:val="24"/>
        </w:rPr>
        <w:t xml:space="preserve">) </w:t>
      </w:r>
      <w:r w:rsidRPr="005A3EF3">
        <w:rPr>
          <w:rFonts w:ascii="Times New Roman" w:hAnsi="Times New Roman" w:cs="Times New Roman"/>
          <w:sz w:val="24"/>
          <w:szCs w:val="24"/>
        </w:rPr>
        <w:t xml:space="preserve">zabezpečuje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 nepretržite do sídla </w:t>
      </w:r>
      <w:r w:rsidR="006A31B0">
        <w:rPr>
          <w:rFonts w:ascii="Times New Roman" w:hAnsi="Times New Roman" w:cs="Times New Roman"/>
          <w:sz w:val="24"/>
          <w:szCs w:val="24"/>
        </w:rPr>
        <w:t xml:space="preserve"> objednávateľa </w:t>
      </w:r>
      <w:r w:rsidR="00224CA6" w:rsidRPr="005A3EF3">
        <w:rPr>
          <w:rFonts w:ascii="Times New Roman" w:hAnsi="Times New Roman" w:cs="Times New Roman"/>
          <w:sz w:val="24"/>
          <w:szCs w:val="24"/>
        </w:rPr>
        <w:t>ZPS</w:t>
      </w:r>
      <w:r w:rsidR="006A31B0">
        <w:rPr>
          <w:rFonts w:ascii="Times New Roman" w:hAnsi="Times New Roman" w:cs="Times New Roman"/>
          <w:sz w:val="24"/>
          <w:szCs w:val="24"/>
        </w:rPr>
        <w:t xml:space="preserve"> a DS, ul. </w:t>
      </w:r>
      <w:r w:rsidR="007C6747" w:rsidRPr="005A3EF3">
        <w:rPr>
          <w:rFonts w:ascii="Times New Roman" w:hAnsi="Times New Roman" w:cs="Times New Roman"/>
          <w:sz w:val="24"/>
          <w:szCs w:val="24"/>
        </w:rPr>
        <w:t xml:space="preserve"> Božen</w:t>
      </w:r>
      <w:r w:rsidR="0053101A" w:rsidRPr="005A3EF3">
        <w:rPr>
          <w:rFonts w:ascii="Times New Roman" w:hAnsi="Times New Roman" w:cs="Times New Roman"/>
          <w:sz w:val="24"/>
          <w:szCs w:val="24"/>
        </w:rPr>
        <w:t xml:space="preserve">y Němcovej </w:t>
      </w:r>
      <w:r w:rsidR="004935ED" w:rsidRPr="005A3EF3">
        <w:rPr>
          <w:rFonts w:ascii="Times New Roman" w:hAnsi="Times New Roman" w:cs="Times New Roman"/>
          <w:sz w:val="24"/>
          <w:szCs w:val="24"/>
        </w:rPr>
        <w:t>1090/</w:t>
      </w:r>
      <w:r w:rsidR="0053101A" w:rsidRPr="005A3EF3">
        <w:rPr>
          <w:rFonts w:ascii="Times New Roman" w:hAnsi="Times New Roman" w:cs="Times New Roman"/>
          <w:sz w:val="24"/>
          <w:szCs w:val="24"/>
        </w:rPr>
        <w:t>25, 97701 Brezno.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9538F" w:rsidRPr="005A3EF3" w:rsidRDefault="00B23BD0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bCs/>
          <w:sz w:val="24"/>
          <w:szCs w:val="24"/>
        </w:rPr>
        <w:t xml:space="preserve">Strava bude pripravovaná tak, aby boli dodržané podmienky stanovené pre prevoz tepelne upravenej stravy tak, aby jej teplota a čas zodpovedali požiadavkám HACCP a dovážaná </w:t>
      </w:r>
      <w:r w:rsidR="0089538F" w:rsidRPr="005A3EF3">
        <w:rPr>
          <w:rFonts w:ascii="Times New Roman" w:hAnsi="Times New Roman" w:cs="Times New Roman"/>
          <w:sz w:val="24"/>
          <w:szCs w:val="24"/>
        </w:rPr>
        <w:t>do prevádzky príslušného zariadenia nasledovne:</w:t>
      </w:r>
    </w:p>
    <w:p w:rsidR="0089538F" w:rsidRPr="005A3EF3" w:rsidRDefault="0089538F" w:rsidP="00A124C7">
      <w:pPr>
        <w:pStyle w:val="odsad"/>
        <w:numPr>
          <w:ilvl w:val="0"/>
          <w:numId w:val="13"/>
        </w:numPr>
        <w:tabs>
          <w:tab w:val="clear" w:pos="1134"/>
        </w:tabs>
        <w:spacing w:before="0" w:after="0"/>
      </w:pPr>
      <w:r w:rsidRPr="005A3EF3">
        <w:t>Raňajky / R /:</w:t>
      </w:r>
      <w:r w:rsidRPr="005A3EF3">
        <w:tab/>
      </w:r>
      <w:r w:rsidRPr="005A3EF3">
        <w:tab/>
      </w:r>
      <w:r w:rsidR="007C6747" w:rsidRPr="005A3EF3">
        <w:t xml:space="preserve">        </w:t>
      </w:r>
      <w:r w:rsidR="001D633D">
        <w:tab/>
      </w:r>
      <w:r w:rsidR="007C6747" w:rsidRPr="005A3EF3">
        <w:t xml:space="preserve">   </w:t>
      </w:r>
      <w:r w:rsidRPr="005A3EF3">
        <w:t>v čase od 6:</w:t>
      </w:r>
      <w:r w:rsidR="001F7E53" w:rsidRPr="005A3EF3">
        <w:t>00</w:t>
      </w:r>
      <w:r w:rsidRPr="005A3EF3">
        <w:t xml:space="preserve"> hod. do </w:t>
      </w:r>
      <w:r w:rsidR="001F7E53" w:rsidRPr="005A3EF3">
        <w:t>6</w:t>
      </w:r>
      <w:r w:rsidRPr="005A3EF3">
        <w:t>:30 hod.,</w:t>
      </w:r>
    </w:p>
    <w:p w:rsidR="0089538F" w:rsidRPr="008F6B70" w:rsidRDefault="0089538F" w:rsidP="00A124C7">
      <w:pPr>
        <w:pStyle w:val="odsad"/>
        <w:numPr>
          <w:ilvl w:val="0"/>
          <w:numId w:val="13"/>
        </w:numPr>
        <w:tabs>
          <w:tab w:val="clear" w:pos="1134"/>
        </w:tabs>
        <w:spacing w:before="0" w:after="0"/>
      </w:pPr>
      <w:r w:rsidRPr="005A3EF3">
        <w:t>Obed / O /:</w:t>
      </w:r>
      <w:r w:rsidRPr="005A3EF3">
        <w:tab/>
      </w:r>
      <w:r w:rsidRPr="005A3EF3">
        <w:tab/>
      </w:r>
      <w:r w:rsidRPr="005A3EF3">
        <w:tab/>
      </w:r>
      <w:r w:rsidR="001D633D">
        <w:t xml:space="preserve"> </w:t>
      </w:r>
      <w:r w:rsidR="007C6747" w:rsidRPr="005A3EF3">
        <w:t xml:space="preserve">  </w:t>
      </w:r>
      <w:r w:rsidRPr="008F6B70">
        <w:t xml:space="preserve">v čase od </w:t>
      </w:r>
      <w:r w:rsidR="00CC39C0" w:rsidRPr="008F6B70">
        <w:t>10</w:t>
      </w:r>
      <w:r w:rsidRPr="008F6B70">
        <w:t>:</w:t>
      </w:r>
      <w:r w:rsidR="006622BE" w:rsidRPr="008F6B70">
        <w:t>00</w:t>
      </w:r>
      <w:r w:rsidRPr="008F6B70">
        <w:t xml:space="preserve"> hod. do 1</w:t>
      </w:r>
      <w:r w:rsidR="006622BE" w:rsidRPr="008F6B70">
        <w:t>0</w:t>
      </w:r>
      <w:r w:rsidRPr="008F6B70">
        <w:t>:</w:t>
      </w:r>
      <w:r w:rsidR="006622BE" w:rsidRPr="008F6B70">
        <w:t>2</w:t>
      </w:r>
      <w:r w:rsidR="00450734" w:rsidRPr="008F6B70">
        <w:t>0 hod.,</w:t>
      </w:r>
    </w:p>
    <w:p w:rsidR="0089538F" w:rsidRPr="008F6B70" w:rsidRDefault="0089538F" w:rsidP="00A124C7">
      <w:pPr>
        <w:pStyle w:val="odsad"/>
        <w:numPr>
          <w:ilvl w:val="0"/>
          <w:numId w:val="13"/>
        </w:numPr>
        <w:tabs>
          <w:tab w:val="clear" w:pos="1134"/>
        </w:tabs>
        <w:spacing w:before="0" w:after="0"/>
      </w:pPr>
      <w:r w:rsidRPr="008F6B70">
        <w:t>Večera / V /</w:t>
      </w:r>
      <w:r w:rsidR="001F7E53" w:rsidRPr="008F6B70">
        <w:t xml:space="preserve"> a druhá večera </w:t>
      </w:r>
      <w:r w:rsidR="007C6747" w:rsidRPr="008F6B70">
        <w:t xml:space="preserve">           </w:t>
      </w:r>
      <w:r w:rsidRPr="008F6B70">
        <w:t>v čase od 1</w:t>
      </w:r>
      <w:r w:rsidR="006622BE" w:rsidRPr="008F6B70">
        <w:t>7</w:t>
      </w:r>
      <w:r w:rsidR="00CC39C0" w:rsidRPr="008F6B70">
        <w:t>:00</w:t>
      </w:r>
      <w:r w:rsidRPr="008F6B70">
        <w:t xml:space="preserve"> hod. do 1</w:t>
      </w:r>
      <w:r w:rsidR="006622BE" w:rsidRPr="008F6B70">
        <w:t>7</w:t>
      </w:r>
      <w:r w:rsidR="00CC39C0" w:rsidRPr="008F6B70">
        <w:t>:2</w:t>
      </w:r>
      <w:r w:rsidRPr="008F6B70">
        <w:t>0 hod.</w:t>
      </w:r>
    </w:p>
    <w:p w:rsidR="00585FAE" w:rsidRPr="005A3EF3" w:rsidRDefault="00585FAE" w:rsidP="00585FAE">
      <w:pPr>
        <w:pStyle w:val="odsad"/>
        <w:tabs>
          <w:tab w:val="clear" w:pos="1134"/>
        </w:tabs>
        <w:spacing w:before="0" w:after="0"/>
        <w:ind w:left="1068" w:firstLine="0"/>
      </w:pPr>
    </w:p>
    <w:p w:rsidR="002A53E7" w:rsidRDefault="002A53E7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Poverenou osobou objednávateľa za hlásenie počtu </w:t>
      </w:r>
      <w:r w:rsidR="008E58F1" w:rsidRPr="005A3EF3">
        <w:rPr>
          <w:rFonts w:ascii="Times New Roman" w:hAnsi="Times New Roman" w:cs="Times New Roman"/>
          <w:sz w:val="24"/>
          <w:szCs w:val="24"/>
        </w:rPr>
        <w:t>jedál</w:t>
      </w:r>
      <w:r w:rsidRPr="005A3EF3">
        <w:rPr>
          <w:rFonts w:ascii="Times New Roman" w:hAnsi="Times New Roman" w:cs="Times New Roman"/>
          <w:sz w:val="24"/>
          <w:szCs w:val="24"/>
        </w:rPr>
        <w:t xml:space="preserve"> a času nahlasovania a odhlasovania s</w:t>
      </w:r>
      <w:r w:rsidR="004935ED" w:rsidRPr="005A3EF3">
        <w:rPr>
          <w:rFonts w:ascii="Times New Roman" w:hAnsi="Times New Roman" w:cs="Times New Roman"/>
          <w:sz w:val="24"/>
          <w:szCs w:val="24"/>
        </w:rPr>
        <w:t>travy pre jednotlivé dni bude zamestnanec v pracovnoprávnom vzťahu v zymsle organizačnej štruktúry.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A53E7" w:rsidRPr="00585FAE" w:rsidRDefault="00E17867" w:rsidP="00A124C7">
      <w:pPr>
        <w:pStyle w:val="Odsekzoznamu"/>
        <w:numPr>
          <w:ilvl w:val="0"/>
          <w:numId w:val="14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Poverenenou o</w:t>
      </w:r>
      <w:r w:rsidR="002A53E7" w:rsidRPr="005A3EF3">
        <w:rPr>
          <w:rFonts w:ascii="Times New Roman" w:hAnsi="Times New Roman" w:cs="Times New Roman"/>
          <w:sz w:val="24"/>
          <w:szCs w:val="24"/>
        </w:rPr>
        <w:t>sobo</w:t>
      </w:r>
      <w:r w:rsidRPr="005A3EF3">
        <w:rPr>
          <w:rFonts w:ascii="Times New Roman" w:hAnsi="Times New Roman" w:cs="Times New Roman"/>
          <w:sz w:val="24"/>
          <w:szCs w:val="24"/>
        </w:rPr>
        <w:t xml:space="preserve">u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konať za poskytovateľa v rozsahu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je ..................... t.č.: </w:t>
      </w:r>
      <w:r w:rsidR="008E58F1" w:rsidRPr="005A3EF3">
        <w:rPr>
          <w:rFonts w:ascii="Times New Roman" w:hAnsi="Times New Roman" w:cs="Times New Roman"/>
          <w:sz w:val="24"/>
          <w:szCs w:val="24"/>
        </w:rPr>
        <w:t>..................</w:t>
      </w:r>
      <w:r w:rsidR="001D633D">
        <w:rPr>
          <w:rFonts w:ascii="Times New Roman" w:hAnsi="Times New Roman" w:cs="Times New Roman"/>
          <w:sz w:val="24"/>
          <w:szCs w:val="24"/>
        </w:rPr>
        <w:t xml:space="preserve"> </w:t>
      </w:r>
      <w:r w:rsidR="001D633D" w:rsidRPr="00585FAE">
        <w:rPr>
          <w:rFonts w:ascii="Times New Roman" w:hAnsi="Times New Roman" w:cs="Times New Roman"/>
          <w:i/>
          <w:color w:val="FF0000"/>
          <w:sz w:val="24"/>
          <w:szCs w:val="24"/>
        </w:rPr>
        <w:t>vyplní uchádzač</w:t>
      </w:r>
    </w:p>
    <w:p w:rsidR="00585FAE" w:rsidRPr="00585FAE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C47AF" w:rsidRPr="00BA6681" w:rsidRDefault="008E58F1" w:rsidP="00EC47AF">
      <w:pPr>
        <w:pStyle w:val="Odsekzoznamu"/>
        <w:tabs>
          <w:tab w:val="left" w:pos="567"/>
        </w:tabs>
        <w:autoSpaceDE w:val="0"/>
        <w:autoSpaceDN w:val="0"/>
        <w:adjustRightInd w:val="0"/>
        <w:ind w:left="0"/>
        <w:contextualSpacing w:val="0"/>
        <w:rPr>
          <w:rFonts w:ascii="Times New Roman" w:hAnsi="Times New Roman" w:cs="Times New Roman"/>
          <w:b/>
          <w:bCs/>
        </w:rPr>
      </w:pPr>
      <w:r w:rsidRPr="00BA6681">
        <w:rPr>
          <w:rFonts w:ascii="Times New Roman" w:hAnsi="Times New Roman" w:cs="Times New Roman"/>
          <w:b/>
          <w:sz w:val="24"/>
          <w:szCs w:val="24"/>
        </w:rPr>
        <w:t>Doba</w:t>
      </w:r>
      <w:r w:rsidR="006D0C87" w:rsidRPr="00BA6681">
        <w:rPr>
          <w:rFonts w:ascii="Times New Roman" w:hAnsi="Times New Roman" w:cs="Times New Roman"/>
          <w:b/>
          <w:sz w:val="24"/>
          <w:szCs w:val="24"/>
        </w:rPr>
        <w:t xml:space="preserve"> plnenia</w:t>
      </w:r>
      <w:r w:rsidR="002A53E7" w:rsidRPr="00BA6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8E0" w:rsidRPr="00BA6681">
        <w:rPr>
          <w:rFonts w:ascii="Times New Roman" w:hAnsi="Times New Roman" w:cs="Times New Roman"/>
          <w:b/>
          <w:sz w:val="24"/>
          <w:szCs w:val="24"/>
        </w:rPr>
        <w:t xml:space="preserve">rámcovej dohody </w:t>
      </w:r>
      <w:r w:rsidR="00DD24B9" w:rsidRPr="00BA6681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="008F6B70" w:rsidRPr="00BA6681">
        <w:rPr>
          <w:rFonts w:ascii="Times New Roman" w:hAnsi="Times New Roman" w:cs="Times New Roman"/>
          <w:b/>
          <w:sz w:val="24"/>
          <w:szCs w:val="24"/>
        </w:rPr>
        <w:t>24</w:t>
      </w:r>
      <w:r w:rsidR="00CC39C0" w:rsidRPr="00BA6681">
        <w:rPr>
          <w:rFonts w:ascii="Times New Roman" w:hAnsi="Times New Roman" w:cs="Times New Roman"/>
          <w:b/>
          <w:sz w:val="24"/>
          <w:szCs w:val="24"/>
        </w:rPr>
        <w:t xml:space="preserve"> mesiacov</w:t>
      </w:r>
      <w:r w:rsidR="00EC47AF" w:rsidRPr="00BA668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D6DEB" w:rsidRPr="00BA6681">
        <w:rPr>
          <w:rFonts w:ascii="Times New Roman" w:hAnsi="Times New Roman" w:cs="Times New Roman"/>
          <w:b/>
          <w:sz w:val="24"/>
          <w:szCs w:val="24"/>
        </w:rPr>
        <w:t>t.j. od 01.01.2022 do 31.12.202</w:t>
      </w:r>
      <w:r w:rsidR="008F6B70" w:rsidRPr="00BA6681">
        <w:rPr>
          <w:rFonts w:ascii="Times New Roman" w:hAnsi="Times New Roman" w:cs="Times New Roman"/>
          <w:b/>
          <w:sz w:val="24"/>
          <w:szCs w:val="24"/>
        </w:rPr>
        <w:t>3</w:t>
      </w:r>
      <w:r w:rsidR="00EC47AF" w:rsidRPr="00BA6681">
        <w:rPr>
          <w:rFonts w:ascii="Times New Roman" w:hAnsi="Times New Roman" w:cs="Times New Roman"/>
          <w:b/>
          <w:sz w:val="24"/>
          <w:szCs w:val="24"/>
        </w:rPr>
        <w:t>.</w:t>
      </w:r>
    </w:p>
    <w:p w:rsidR="00EC47AF" w:rsidRDefault="00EC47AF" w:rsidP="00EC47AF">
      <w:pPr>
        <w:pStyle w:val="Odsekzoznamu"/>
        <w:tabs>
          <w:tab w:val="left" w:pos="567"/>
        </w:tabs>
        <w:autoSpaceDE w:val="0"/>
        <w:autoSpaceDN w:val="0"/>
        <w:adjustRightInd w:val="0"/>
        <w:ind w:left="0"/>
        <w:contextualSpacing w:val="0"/>
        <w:rPr>
          <w:rFonts w:ascii="Times New Roman" w:hAnsi="Times New Roman" w:cs="Times New Roman"/>
          <w:bCs/>
          <w:color w:val="000000"/>
        </w:rPr>
      </w:pPr>
    </w:p>
    <w:p w:rsidR="006D0C87" w:rsidRPr="005A3EF3" w:rsidRDefault="00D33C5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1F7E53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A3EF3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Cena a platobné podmien</w:t>
      </w:r>
      <w:r w:rsidR="007B01E3" w:rsidRPr="005A3EF3">
        <w:rPr>
          <w:rFonts w:ascii="Times New Roman" w:hAnsi="Times New Roman" w:cs="Times New Roman"/>
          <w:b/>
          <w:bCs/>
          <w:sz w:val="24"/>
          <w:szCs w:val="24"/>
        </w:rPr>
        <w:t>ky</w:t>
      </w:r>
    </w:p>
    <w:p w:rsidR="00D33C57" w:rsidRPr="005A3EF3" w:rsidRDefault="00D33C57" w:rsidP="00203C2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633D" w:rsidRDefault="002A53E7" w:rsidP="00D372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Celková cena za poskytnuté služby počas trvania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neprekročí sumu</w:t>
      </w:r>
      <w:r w:rsidR="00A35DAB" w:rsidRPr="005A3EF3">
        <w:rPr>
          <w:rFonts w:ascii="Times New Roman" w:hAnsi="Times New Roman" w:cs="Times New Roman"/>
          <w:sz w:val="24"/>
          <w:szCs w:val="24"/>
        </w:rPr>
        <w:t>:</w:t>
      </w:r>
      <w:r w:rsidR="00133294" w:rsidRPr="005A3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3E7" w:rsidRDefault="001D633D" w:rsidP="00D372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suma bez </w:t>
      </w:r>
      <w:r w:rsidR="00133294" w:rsidRPr="005A3EF3">
        <w:rPr>
          <w:rFonts w:ascii="Times New Roman" w:hAnsi="Times New Roman" w:cs="Times New Roman"/>
          <w:sz w:val="24"/>
          <w:szCs w:val="24"/>
        </w:rPr>
        <w:t xml:space="preserve">DPH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 w:rsidR="00A127AA" w:rsidRPr="005A3E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133294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EUR </w:t>
      </w:r>
    </w:p>
    <w:p w:rsidR="001D633D" w:rsidRDefault="001D633D" w:rsidP="00D372F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DPH ....... %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  EUR</w:t>
      </w:r>
    </w:p>
    <w:p w:rsidR="001D633D" w:rsidRPr="001D633D" w:rsidRDefault="001D633D" w:rsidP="00D372F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33D">
        <w:rPr>
          <w:rFonts w:ascii="Times New Roman" w:hAnsi="Times New Roman" w:cs="Times New Roman"/>
          <w:b/>
          <w:sz w:val="24"/>
          <w:szCs w:val="24"/>
        </w:rPr>
        <w:t>Celková suma s DPH:</w:t>
      </w:r>
      <w:r w:rsidRPr="001D633D">
        <w:rPr>
          <w:rFonts w:ascii="Times New Roman" w:hAnsi="Times New Roman" w:cs="Times New Roman"/>
          <w:b/>
          <w:sz w:val="24"/>
          <w:szCs w:val="24"/>
        </w:rPr>
        <w:tab/>
        <w:t>.................................  EUR</w:t>
      </w:r>
    </w:p>
    <w:p w:rsidR="001D633D" w:rsidRDefault="001D633D" w:rsidP="00D372FD">
      <w:pPr>
        <w:pStyle w:val="Odsekzoznamu3"/>
        <w:spacing w:line="276" w:lineRule="auto"/>
        <w:jc w:val="both"/>
        <w:rPr>
          <w:rFonts w:ascii="Times New Roman" w:hAnsi="Times New Roman" w:cs="Times New Roman"/>
        </w:rPr>
      </w:pPr>
    </w:p>
    <w:p w:rsidR="00A85546" w:rsidRPr="005A3EF3" w:rsidRDefault="00133294" w:rsidP="00D372FD">
      <w:pPr>
        <w:pStyle w:val="Odsekzoznamu3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slovom:</w:t>
      </w:r>
      <w:r w:rsidR="001D633D">
        <w:rPr>
          <w:rFonts w:ascii="Times New Roman" w:hAnsi="Times New Roman" w:cs="Times New Roman"/>
        </w:rPr>
        <w:t xml:space="preserve">  .................................................................</w:t>
      </w:r>
      <w:r w:rsidRPr="005A3EF3">
        <w:rPr>
          <w:rFonts w:ascii="Times New Roman" w:hAnsi="Times New Roman" w:cs="Times New Roman"/>
        </w:rPr>
        <w:t xml:space="preserve"> </w:t>
      </w:r>
      <w:r w:rsidR="002A53E7" w:rsidRPr="005A3EF3">
        <w:rPr>
          <w:rFonts w:ascii="Times New Roman" w:hAnsi="Times New Roman" w:cs="Times New Roman"/>
        </w:rPr>
        <w:t xml:space="preserve"> EUR</w:t>
      </w:r>
      <w:r w:rsidR="00A35DAB" w:rsidRPr="005A3EF3">
        <w:rPr>
          <w:rFonts w:ascii="Times New Roman" w:hAnsi="Times New Roman" w:cs="Times New Roman"/>
        </w:rPr>
        <w:t>.</w:t>
      </w:r>
      <w:r w:rsidR="002A53E7" w:rsidRPr="005A3EF3">
        <w:rPr>
          <w:rFonts w:ascii="Times New Roman" w:hAnsi="Times New Roman" w:cs="Times New Roman"/>
        </w:rPr>
        <w:t xml:space="preserve"> </w:t>
      </w:r>
    </w:p>
    <w:p w:rsidR="00A85546" w:rsidRPr="005A3EF3" w:rsidRDefault="00A85546" w:rsidP="00A85546">
      <w:pPr>
        <w:pStyle w:val="Odsekzoznamu3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         </w:t>
      </w:r>
    </w:p>
    <w:p w:rsidR="00C8106E" w:rsidRDefault="00A127AA" w:rsidP="00C8106E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lastRenderedPageBreak/>
        <w:t>Celková</w:t>
      </w:r>
      <w:r w:rsidR="007A2AD5" w:rsidRPr="005A3EF3">
        <w:rPr>
          <w:rFonts w:ascii="Times New Roman" w:hAnsi="Times New Roman" w:cs="Times New Roman"/>
          <w:sz w:val="24"/>
          <w:szCs w:val="24"/>
        </w:rPr>
        <w:t xml:space="preserve"> cena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820AE2" w:rsidRPr="005A3EF3">
        <w:rPr>
          <w:rFonts w:ascii="Times New Roman" w:hAnsi="Times New Roman" w:cs="Times New Roman"/>
          <w:sz w:val="24"/>
          <w:szCs w:val="24"/>
        </w:rPr>
        <w:t xml:space="preserve">je uvedená </w:t>
      </w:r>
      <w:r w:rsidR="00820AE2" w:rsidRPr="000F7188">
        <w:rPr>
          <w:rFonts w:ascii="Times New Roman" w:hAnsi="Times New Roman" w:cs="Times New Roman"/>
          <w:sz w:val="24"/>
          <w:szCs w:val="24"/>
        </w:rPr>
        <w:t xml:space="preserve">aj </w:t>
      </w:r>
      <w:r w:rsidR="00820AE2" w:rsidRPr="000F7188">
        <w:rPr>
          <w:rFonts w:ascii="Times New Roman" w:hAnsi="Times New Roman" w:cs="Times New Roman"/>
          <w:i/>
          <w:sz w:val="24"/>
          <w:szCs w:val="24"/>
        </w:rPr>
        <w:t xml:space="preserve">v prílohe č. </w:t>
      </w:r>
      <w:r w:rsidR="00EC47AF" w:rsidRPr="000F7188">
        <w:rPr>
          <w:rFonts w:ascii="Times New Roman" w:hAnsi="Times New Roman" w:cs="Times New Roman"/>
          <w:i/>
          <w:sz w:val="24"/>
          <w:szCs w:val="24"/>
        </w:rPr>
        <w:t>1</w:t>
      </w:r>
      <w:r w:rsidR="00C8106E"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820AE2"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9869AA" w:rsidRPr="000F7188">
        <w:rPr>
          <w:rFonts w:ascii="Times New Roman" w:hAnsi="Times New Roman" w:cs="Times New Roman"/>
          <w:sz w:val="24"/>
          <w:szCs w:val="24"/>
        </w:rPr>
        <w:t>rámcovej dohody</w:t>
      </w:r>
      <w:r w:rsidR="00820AE2"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820AE2" w:rsidRPr="005A3EF3">
        <w:rPr>
          <w:rFonts w:ascii="Times New Roman" w:hAnsi="Times New Roman" w:cs="Times New Roman"/>
          <w:sz w:val="24"/>
          <w:szCs w:val="24"/>
        </w:rPr>
        <w:t>a zahŕňa v sebe aj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 všetky materiálové, </w:t>
      </w:r>
      <w:r w:rsidR="00E563EE" w:rsidRPr="005A3EF3">
        <w:rPr>
          <w:rFonts w:ascii="Times New Roman" w:hAnsi="Times New Roman" w:cs="Times New Roman"/>
          <w:sz w:val="24"/>
          <w:szCs w:val="24"/>
        </w:rPr>
        <w:t xml:space="preserve">osobné, </w:t>
      </w:r>
      <w:r w:rsidR="00A35DAB" w:rsidRPr="005A3EF3">
        <w:rPr>
          <w:rFonts w:ascii="Times New Roman" w:hAnsi="Times New Roman" w:cs="Times New Roman"/>
          <w:sz w:val="24"/>
          <w:szCs w:val="24"/>
        </w:rPr>
        <w:t xml:space="preserve">dopravné, </w:t>
      </w:r>
      <w:r w:rsidR="00E563EE" w:rsidRPr="005A3EF3">
        <w:rPr>
          <w:rFonts w:ascii="Times New Roman" w:hAnsi="Times New Roman" w:cs="Times New Roman"/>
          <w:sz w:val="24"/>
          <w:szCs w:val="24"/>
        </w:rPr>
        <w:t xml:space="preserve">režijné </w:t>
      </w:r>
      <w:r w:rsidR="00A35DAB" w:rsidRPr="005A3EF3">
        <w:rPr>
          <w:rFonts w:ascii="Times New Roman" w:hAnsi="Times New Roman" w:cs="Times New Roman"/>
          <w:sz w:val="24"/>
          <w:szCs w:val="24"/>
        </w:rPr>
        <w:t xml:space="preserve">a </w:t>
      </w:r>
      <w:r w:rsidR="002A53E7" w:rsidRPr="005A3EF3">
        <w:rPr>
          <w:rFonts w:ascii="Times New Roman" w:hAnsi="Times New Roman" w:cs="Times New Roman"/>
          <w:sz w:val="24"/>
          <w:szCs w:val="24"/>
        </w:rPr>
        <w:t>prípadné všetky ostatné náklady súvisiace s</w:t>
      </w:r>
      <w:r w:rsidR="00C8106E" w:rsidRPr="005A3EF3">
        <w:rPr>
          <w:rFonts w:ascii="Times New Roman" w:hAnsi="Times New Roman" w:cs="Times New Roman"/>
          <w:sz w:val="24"/>
          <w:szCs w:val="24"/>
        </w:rPr>
        <w:t> </w:t>
      </w:r>
      <w:r w:rsidR="002A53E7" w:rsidRPr="005A3EF3">
        <w:rPr>
          <w:rFonts w:ascii="Times New Roman" w:hAnsi="Times New Roman" w:cs="Times New Roman"/>
          <w:sz w:val="24"/>
          <w:szCs w:val="24"/>
        </w:rPr>
        <w:t>dodaním</w:t>
      </w:r>
      <w:r w:rsidR="00C8106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2A53E7" w:rsidRPr="005A3EF3">
        <w:rPr>
          <w:rFonts w:ascii="Times New Roman" w:hAnsi="Times New Roman" w:cs="Times New Roman"/>
          <w:sz w:val="24"/>
          <w:szCs w:val="24"/>
        </w:rPr>
        <w:t xml:space="preserve">predmetu zákazky, resp. s plnením </w:t>
      </w:r>
      <w:r w:rsidR="00820AE2" w:rsidRPr="005A3EF3">
        <w:rPr>
          <w:rFonts w:ascii="Times New Roman" w:hAnsi="Times New Roman" w:cs="Times New Roman"/>
          <w:sz w:val="24"/>
          <w:szCs w:val="24"/>
        </w:rPr>
        <w:t xml:space="preserve">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820AE2"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7AF" w:rsidRPr="005A3EF3" w:rsidRDefault="00EC47AF" w:rsidP="00EC47AF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85FAE" w:rsidRPr="00585FAE" w:rsidRDefault="00A85546" w:rsidP="00E0092E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Hodnota celodennej </w:t>
      </w:r>
      <w:r w:rsidR="000060F7">
        <w:rPr>
          <w:rFonts w:ascii="Times New Roman" w:hAnsi="Times New Roman" w:cs="Times New Roman"/>
          <w:sz w:val="24"/>
          <w:szCs w:val="24"/>
        </w:rPr>
        <w:t xml:space="preserve">racionálnej </w:t>
      </w:r>
      <w:r w:rsidRPr="005A3EF3">
        <w:rPr>
          <w:rFonts w:ascii="Times New Roman" w:hAnsi="Times New Roman" w:cs="Times New Roman"/>
          <w:sz w:val="24"/>
          <w:szCs w:val="24"/>
        </w:rPr>
        <w:t xml:space="preserve">stravy pre prijímateľov sociálnej služby je </w:t>
      </w:r>
      <w:r w:rsidR="001D633D">
        <w:rPr>
          <w:rFonts w:ascii="Times New Roman" w:hAnsi="Times New Roman" w:cs="Times New Roman"/>
          <w:sz w:val="24"/>
          <w:szCs w:val="24"/>
        </w:rPr>
        <w:t>..................... EUR</w:t>
      </w:r>
      <w:r w:rsidR="00E54930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>, z toho náklady na suroviny preds</w:t>
      </w:r>
      <w:r w:rsidR="009B3613">
        <w:rPr>
          <w:rFonts w:ascii="Times New Roman" w:hAnsi="Times New Roman" w:cs="Times New Roman"/>
          <w:sz w:val="24"/>
          <w:szCs w:val="24"/>
        </w:rPr>
        <w:t>t</w:t>
      </w:r>
      <w:r w:rsidRPr="005A3EF3">
        <w:rPr>
          <w:rFonts w:ascii="Times New Roman" w:hAnsi="Times New Roman" w:cs="Times New Roman"/>
          <w:sz w:val="24"/>
          <w:szCs w:val="24"/>
        </w:rPr>
        <w:t xml:space="preserve">avujú </w:t>
      </w:r>
      <w:r w:rsidR="00585FAE">
        <w:rPr>
          <w:rFonts w:ascii="Times New Roman" w:hAnsi="Times New Roman" w:cs="Times New Roman"/>
          <w:sz w:val="24"/>
          <w:szCs w:val="24"/>
        </w:rPr>
        <w:t>.................</w:t>
      </w:r>
      <w:r w:rsidR="00E0092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585FAE">
        <w:rPr>
          <w:rFonts w:ascii="Times New Roman" w:hAnsi="Times New Roman" w:cs="Times New Roman"/>
          <w:sz w:val="24"/>
          <w:szCs w:val="24"/>
        </w:rPr>
        <w:t>EUR</w:t>
      </w:r>
      <w:r w:rsidR="00255075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 a režijné náklady na prípravu a dovoz stravy predstvujú</w:t>
      </w:r>
      <w:r w:rsidR="00585FAE">
        <w:rPr>
          <w:rFonts w:ascii="Times New Roman" w:hAnsi="Times New Roman" w:cs="Times New Roman"/>
          <w:sz w:val="24"/>
          <w:szCs w:val="24"/>
        </w:rPr>
        <w:t xml:space="preserve"> ..................EUR</w:t>
      </w:r>
      <w:r w:rsidR="00255075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5FAE" w:rsidRPr="00585FAE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6513" w:rsidRPr="00585FAE" w:rsidRDefault="00E0092E" w:rsidP="00E0092E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Hodnota </w:t>
      </w:r>
      <w:r w:rsidR="006622BE" w:rsidRPr="008F6B70">
        <w:rPr>
          <w:rFonts w:ascii="Times New Roman" w:hAnsi="Times New Roman" w:cs="Times New Roman"/>
          <w:sz w:val="24"/>
          <w:szCs w:val="24"/>
        </w:rPr>
        <w:t xml:space="preserve">celodennej </w:t>
      </w:r>
      <w:r w:rsidR="0059051B" w:rsidRPr="008F6B70">
        <w:rPr>
          <w:rFonts w:ascii="Times New Roman" w:hAnsi="Times New Roman" w:cs="Times New Roman"/>
          <w:sz w:val="24"/>
          <w:szCs w:val="24"/>
        </w:rPr>
        <w:t xml:space="preserve">diabetickej </w:t>
      </w:r>
      <w:r w:rsidRPr="008F6B70">
        <w:rPr>
          <w:rFonts w:ascii="Times New Roman" w:hAnsi="Times New Roman" w:cs="Times New Roman"/>
          <w:sz w:val="24"/>
          <w:szCs w:val="24"/>
        </w:rPr>
        <w:t xml:space="preserve">stravy </w:t>
      </w:r>
      <w:r w:rsidRPr="005A3EF3">
        <w:rPr>
          <w:rFonts w:ascii="Times New Roman" w:hAnsi="Times New Roman" w:cs="Times New Roman"/>
          <w:sz w:val="24"/>
          <w:szCs w:val="24"/>
        </w:rPr>
        <w:t>pre prijímateľov so</w:t>
      </w:r>
      <w:r w:rsidR="00E54930" w:rsidRPr="005A3EF3">
        <w:rPr>
          <w:rFonts w:ascii="Times New Roman" w:hAnsi="Times New Roman" w:cs="Times New Roman"/>
          <w:sz w:val="24"/>
          <w:szCs w:val="24"/>
        </w:rPr>
        <w:t xml:space="preserve">ciálnej služby je </w:t>
      </w:r>
      <w:r w:rsidR="00585FAE">
        <w:rPr>
          <w:rFonts w:ascii="Times New Roman" w:hAnsi="Times New Roman" w:cs="Times New Roman"/>
          <w:sz w:val="24"/>
          <w:szCs w:val="24"/>
        </w:rPr>
        <w:t>................... EUR</w:t>
      </w:r>
      <w:r w:rsidR="00255075" w:rsidRPr="005A3EF3">
        <w:rPr>
          <w:rFonts w:ascii="Times New Roman" w:hAnsi="Times New Roman" w:cs="Times New Roman"/>
          <w:sz w:val="24"/>
          <w:szCs w:val="24"/>
        </w:rPr>
        <w:t xml:space="preserve"> s DPH</w:t>
      </w:r>
      <w:r w:rsidRPr="005A3EF3">
        <w:rPr>
          <w:rFonts w:ascii="Times New Roman" w:hAnsi="Times New Roman" w:cs="Times New Roman"/>
          <w:sz w:val="24"/>
          <w:szCs w:val="24"/>
        </w:rPr>
        <w:t>, z toho nák</w:t>
      </w:r>
      <w:r w:rsidR="00E54930" w:rsidRPr="005A3EF3">
        <w:rPr>
          <w:rFonts w:ascii="Times New Roman" w:hAnsi="Times New Roman" w:cs="Times New Roman"/>
          <w:sz w:val="24"/>
          <w:szCs w:val="24"/>
        </w:rPr>
        <w:t>lady na suroviny preds</w:t>
      </w:r>
      <w:r w:rsidR="009B3613">
        <w:rPr>
          <w:rFonts w:ascii="Times New Roman" w:hAnsi="Times New Roman" w:cs="Times New Roman"/>
          <w:sz w:val="24"/>
          <w:szCs w:val="24"/>
        </w:rPr>
        <w:t>t</w:t>
      </w:r>
      <w:r w:rsidR="00E54930" w:rsidRPr="005A3EF3">
        <w:rPr>
          <w:rFonts w:ascii="Times New Roman" w:hAnsi="Times New Roman" w:cs="Times New Roman"/>
          <w:sz w:val="24"/>
          <w:szCs w:val="24"/>
        </w:rPr>
        <w:t xml:space="preserve">avujú </w:t>
      </w:r>
      <w:r w:rsidR="00585FAE">
        <w:rPr>
          <w:rFonts w:ascii="Times New Roman" w:hAnsi="Times New Roman" w:cs="Times New Roman"/>
          <w:sz w:val="24"/>
          <w:szCs w:val="24"/>
        </w:rPr>
        <w:t>............. EUR</w:t>
      </w:r>
      <w:r w:rsidRPr="005A3EF3">
        <w:rPr>
          <w:rFonts w:ascii="Times New Roman" w:hAnsi="Times New Roman" w:cs="Times New Roman"/>
          <w:sz w:val="24"/>
          <w:szCs w:val="24"/>
        </w:rPr>
        <w:t xml:space="preserve"> s </w:t>
      </w:r>
      <w:r w:rsidR="00255075" w:rsidRPr="005A3EF3">
        <w:rPr>
          <w:rFonts w:ascii="Times New Roman" w:hAnsi="Times New Roman" w:cs="Times New Roman"/>
          <w:sz w:val="24"/>
          <w:szCs w:val="24"/>
        </w:rPr>
        <w:t>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 a režijné náklady na prípravu a dovoz stravy predstvujú </w:t>
      </w:r>
      <w:r w:rsidR="00585FAE">
        <w:rPr>
          <w:rFonts w:ascii="Times New Roman" w:hAnsi="Times New Roman" w:cs="Times New Roman"/>
          <w:sz w:val="24"/>
          <w:szCs w:val="24"/>
        </w:rPr>
        <w:t xml:space="preserve"> ............ EUR</w:t>
      </w:r>
      <w:r w:rsidRPr="005A3EF3">
        <w:rPr>
          <w:rFonts w:ascii="Times New Roman" w:hAnsi="Times New Roman" w:cs="Times New Roman"/>
          <w:sz w:val="24"/>
          <w:szCs w:val="24"/>
        </w:rPr>
        <w:t xml:space="preserve"> s </w:t>
      </w:r>
      <w:r w:rsidR="00255075" w:rsidRPr="005A3EF3">
        <w:rPr>
          <w:rFonts w:ascii="Times New Roman" w:hAnsi="Times New Roman" w:cs="Times New Roman"/>
          <w:sz w:val="24"/>
          <w:szCs w:val="24"/>
        </w:rPr>
        <w:t>DPH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5C92" w:rsidRDefault="00755C92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Percentuálne rozpočítanie ceny na jednotlivé zložky stravy je uvedené v </w:t>
      </w:r>
      <w:r w:rsidRPr="000F7188">
        <w:rPr>
          <w:rFonts w:ascii="Times New Roman" w:hAnsi="Times New Roman" w:cs="Times New Roman"/>
          <w:i/>
          <w:sz w:val="24"/>
          <w:szCs w:val="24"/>
        </w:rPr>
        <w:t>prílohe č. 1</w:t>
      </w:r>
      <w:r w:rsidRPr="000F7188">
        <w:rPr>
          <w:rFonts w:ascii="Times New Roman" w:hAnsi="Times New Roman" w:cs="Times New Roman"/>
          <w:sz w:val="24"/>
          <w:szCs w:val="24"/>
        </w:rPr>
        <w:t xml:space="preserve"> </w:t>
      </w:r>
      <w:r w:rsidR="00C8106E" w:rsidRPr="005A3EF3">
        <w:rPr>
          <w:rFonts w:ascii="Times New Roman" w:hAnsi="Times New Roman" w:cs="Times New Roman"/>
          <w:sz w:val="24"/>
          <w:szCs w:val="24"/>
        </w:rPr>
        <w:t xml:space="preserve">Podrobná špecifikácia </w:t>
      </w:r>
      <w:r w:rsidR="00A9557C">
        <w:rPr>
          <w:rFonts w:ascii="Times New Roman" w:hAnsi="Times New Roman" w:cs="Times New Roman"/>
          <w:sz w:val="24"/>
          <w:szCs w:val="24"/>
        </w:rPr>
        <w:t xml:space="preserve"> predmetu zákazky</w:t>
      </w:r>
      <w:r w:rsidR="00C8106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D782C" w:rsidRDefault="006D0C87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Zmluvne dohodnutú cenu je možné meniť v</w:t>
      </w:r>
      <w:r w:rsidR="00E563EE" w:rsidRPr="005A3EF3">
        <w:rPr>
          <w:rFonts w:ascii="Times New Roman" w:hAnsi="Times New Roman" w:cs="Times New Roman"/>
          <w:sz w:val="24"/>
          <w:szCs w:val="24"/>
        </w:rPr>
        <w:t> </w:t>
      </w:r>
      <w:r w:rsidRPr="005A3EF3">
        <w:rPr>
          <w:rFonts w:ascii="Times New Roman" w:hAnsi="Times New Roman" w:cs="Times New Roman"/>
          <w:sz w:val="24"/>
          <w:szCs w:val="24"/>
        </w:rPr>
        <w:t>prípade</w:t>
      </w:r>
      <w:r w:rsidR="00E563EE" w:rsidRPr="005A3EF3">
        <w:rPr>
          <w:rFonts w:ascii="Times New Roman" w:hAnsi="Times New Roman" w:cs="Times New Roman"/>
          <w:sz w:val="24"/>
          <w:szCs w:val="24"/>
        </w:rPr>
        <w:t>,</w:t>
      </w:r>
      <w:r w:rsidRPr="005A3EF3">
        <w:rPr>
          <w:rFonts w:ascii="Times New Roman" w:hAnsi="Times New Roman" w:cs="Times New Roman"/>
          <w:sz w:val="24"/>
          <w:szCs w:val="24"/>
        </w:rPr>
        <w:t xml:space="preserve"> ak sa mení cena DPH</w:t>
      </w:r>
      <w:r w:rsidR="00ED782C" w:rsidRPr="005A3EF3">
        <w:rPr>
          <w:rFonts w:ascii="Times New Roman" w:hAnsi="Times New Roman" w:cs="Times New Roman"/>
          <w:sz w:val="24"/>
          <w:szCs w:val="24"/>
        </w:rPr>
        <w:t>, z dôvodu zmeny cien potravín, energií a ostatných nákladov</w:t>
      </w:r>
      <w:r w:rsidR="00E563EE" w:rsidRPr="005A3EF3">
        <w:rPr>
          <w:rFonts w:ascii="Times New Roman" w:hAnsi="Times New Roman" w:cs="Times New Roman"/>
          <w:sz w:val="24"/>
          <w:szCs w:val="24"/>
        </w:rPr>
        <w:t>,</w:t>
      </w:r>
      <w:r w:rsidR="00ED782C" w:rsidRPr="005A3EF3">
        <w:rPr>
          <w:rFonts w:ascii="Times New Roman" w:hAnsi="Times New Roman" w:cs="Times New Roman"/>
          <w:sz w:val="24"/>
          <w:szCs w:val="24"/>
        </w:rPr>
        <w:t xml:space="preserve"> a to len na základe dohody </w:t>
      </w:r>
      <w:r w:rsidR="00E563EE" w:rsidRPr="005A3EF3">
        <w:rPr>
          <w:rFonts w:ascii="Times New Roman" w:hAnsi="Times New Roman" w:cs="Times New Roman"/>
          <w:sz w:val="24"/>
          <w:szCs w:val="24"/>
        </w:rPr>
        <w:t>z</w:t>
      </w:r>
      <w:r w:rsidR="00ED782C" w:rsidRPr="005A3EF3">
        <w:rPr>
          <w:rFonts w:ascii="Times New Roman" w:hAnsi="Times New Roman" w:cs="Times New Roman"/>
          <w:sz w:val="24"/>
          <w:szCs w:val="24"/>
        </w:rPr>
        <w:t>mluv</w:t>
      </w:r>
      <w:r w:rsidR="00882E83" w:rsidRPr="005A3EF3">
        <w:rPr>
          <w:rFonts w:ascii="Times New Roman" w:hAnsi="Times New Roman" w:cs="Times New Roman"/>
          <w:sz w:val="24"/>
          <w:szCs w:val="24"/>
        </w:rPr>
        <w:t xml:space="preserve">ných strán uzavretej v písomnej </w:t>
      </w:r>
      <w:r w:rsidR="00ED782C" w:rsidRPr="005A3EF3">
        <w:rPr>
          <w:rFonts w:ascii="Times New Roman" w:hAnsi="Times New Roman" w:cs="Times New Roman"/>
          <w:sz w:val="24"/>
          <w:szCs w:val="24"/>
        </w:rPr>
        <w:t>forme ako dodatok k </w:t>
      </w:r>
      <w:r w:rsidR="00E563EE" w:rsidRPr="005A3EF3">
        <w:rPr>
          <w:rFonts w:ascii="Times New Roman" w:hAnsi="Times New Roman" w:cs="Times New Roman"/>
          <w:sz w:val="24"/>
          <w:szCs w:val="24"/>
        </w:rPr>
        <w:t>r</w:t>
      </w:r>
      <w:r w:rsidR="002B75D5" w:rsidRPr="005A3EF3">
        <w:rPr>
          <w:rFonts w:ascii="Times New Roman" w:hAnsi="Times New Roman" w:cs="Times New Roman"/>
          <w:sz w:val="24"/>
          <w:szCs w:val="24"/>
        </w:rPr>
        <w:t>ámcovej dohode</w:t>
      </w:r>
      <w:r w:rsidR="00ED782C" w:rsidRPr="005A3EF3">
        <w:rPr>
          <w:rFonts w:ascii="Times New Roman" w:hAnsi="Times New Roman" w:cs="Times New Roman"/>
          <w:sz w:val="24"/>
          <w:szCs w:val="24"/>
        </w:rPr>
        <w:t>.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Ak objednávateľ so zmenou nesúhlasí, má poskytovateľ právo ukončiť zmluvný vzťah </w:t>
      </w:r>
      <w:r w:rsidR="002908E0" w:rsidRPr="005A3EF3">
        <w:rPr>
          <w:rFonts w:ascii="Times New Roman" w:hAnsi="Times New Roman" w:cs="Times New Roman"/>
          <w:sz w:val="24"/>
          <w:szCs w:val="24"/>
        </w:rPr>
        <w:t>oznámením o odstúpení od rámcovej dohody</w:t>
      </w:r>
      <w:r w:rsidR="003A1498"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Pr="000F7188" w:rsidRDefault="007A2AD5" w:rsidP="002908E0">
      <w:pPr>
        <w:pStyle w:val="Odsekzoznamu"/>
        <w:numPr>
          <w:ilvl w:val="0"/>
          <w:numId w:val="15"/>
        </w:numPr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</w:t>
      </w:r>
      <w:r w:rsidR="006D0C87" w:rsidRPr="005A3EF3">
        <w:rPr>
          <w:rFonts w:ascii="Times New Roman" w:hAnsi="Times New Roman" w:cs="Times New Roman"/>
          <w:sz w:val="24"/>
          <w:szCs w:val="24"/>
        </w:rPr>
        <w:t>teľ vystaví objednávateľovi za každý ukončený kalendárny me</w:t>
      </w:r>
      <w:r w:rsidR="00E563EE" w:rsidRPr="005A3EF3">
        <w:rPr>
          <w:rFonts w:ascii="Times New Roman" w:hAnsi="Times New Roman" w:cs="Times New Roman"/>
          <w:sz w:val="24"/>
          <w:szCs w:val="24"/>
        </w:rPr>
        <w:t>siac faktúru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podľa skutočne odobratého množstva</w:t>
      </w:r>
      <w:r w:rsidR="00E563EE" w:rsidRPr="005A3EF3">
        <w:rPr>
          <w:rFonts w:ascii="Times New Roman" w:hAnsi="Times New Roman" w:cs="Times New Roman"/>
          <w:sz w:val="24"/>
          <w:szCs w:val="24"/>
        </w:rPr>
        <w:t xml:space="preserve">, t.j. počtu </w:t>
      </w:r>
      <w:r w:rsidR="00D05FDD" w:rsidRPr="005A3EF3">
        <w:rPr>
          <w:rFonts w:ascii="Times New Roman" w:hAnsi="Times New Roman" w:cs="Times New Roman"/>
          <w:sz w:val="24"/>
          <w:szCs w:val="24"/>
        </w:rPr>
        <w:t>raňajok, obedov a</w:t>
      </w:r>
      <w:r w:rsidR="00E1690E" w:rsidRPr="005A3EF3">
        <w:rPr>
          <w:rFonts w:ascii="Times New Roman" w:hAnsi="Times New Roman" w:cs="Times New Roman"/>
          <w:sz w:val="24"/>
          <w:szCs w:val="24"/>
        </w:rPr>
        <w:t> </w:t>
      </w:r>
      <w:r w:rsidR="00581DF4" w:rsidRPr="005A3EF3">
        <w:rPr>
          <w:rFonts w:ascii="Times New Roman" w:hAnsi="Times New Roman" w:cs="Times New Roman"/>
          <w:sz w:val="24"/>
          <w:szCs w:val="24"/>
        </w:rPr>
        <w:t>večerí</w:t>
      </w:r>
      <w:r w:rsidR="00E1690E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a to do 10. dňa nasledujúceho kalendárneho mesiaca plnenia 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om. </w:t>
      </w:r>
      <w:r w:rsidR="006D0C87" w:rsidRPr="000F7188">
        <w:rPr>
          <w:rFonts w:ascii="Times New Roman" w:hAnsi="Times New Roman" w:cs="Times New Roman"/>
          <w:sz w:val="24"/>
          <w:szCs w:val="24"/>
        </w:rPr>
        <w:t>Faktúra je splatná do 30 dní odo dňa doručenia faktúry objednávateľovi.</w:t>
      </w:r>
    </w:p>
    <w:p w:rsidR="00585FAE" w:rsidRPr="005A3EF3" w:rsidRDefault="00585FAE" w:rsidP="00585FAE">
      <w:pPr>
        <w:pStyle w:val="Odsekzoznamu"/>
        <w:spacing w:line="276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Default="006D0C87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Každá faktúra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 musí mať náležitosti daňového dokladu</w:t>
      </w:r>
      <w:r w:rsidR="00854A85" w:rsidRPr="005A3EF3">
        <w:rPr>
          <w:rFonts w:ascii="Times New Roman" w:hAnsi="Times New Roman" w:cs="Times New Roman"/>
          <w:sz w:val="24"/>
          <w:szCs w:val="24"/>
        </w:rPr>
        <w:t xml:space="preserve"> podľa platných právnych predpisov</w:t>
      </w:r>
      <w:r w:rsidRPr="005A3EF3">
        <w:rPr>
          <w:rFonts w:ascii="Times New Roman" w:hAnsi="Times New Roman" w:cs="Times New Roman"/>
          <w:sz w:val="24"/>
          <w:szCs w:val="24"/>
        </w:rPr>
        <w:t xml:space="preserve">. Faktúry budú doručované v jednom vyhotovení na adresu objednávateľa uvedenú v záhlaví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Default="006D0C87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uhradí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ovi faktúru bezhotovostne v lehote splatnosti na </w:t>
      </w:r>
      <w:r w:rsidR="006A2D44" w:rsidRPr="005A3EF3">
        <w:rPr>
          <w:rFonts w:ascii="Times New Roman" w:hAnsi="Times New Roman" w:cs="Times New Roman"/>
          <w:sz w:val="24"/>
          <w:szCs w:val="24"/>
        </w:rPr>
        <w:t xml:space="preserve">číslo </w:t>
      </w:r>
      <w:r w:rsidRPr="005A3EF3">
        <w:rPr>
          <w:rFonts w:ascii="Times New Roman" w:hAnsi="Times New Roman" w:cs="Times New Roman"/>
          <w:sz w:val="24"/>
          <w:szCs w:val="24"/>
        </w:rPr>
        <w:t>úč</w:t>
      </w:r>
      <w:r w:rsidR="006A2D44" w:rsidRPr="005A3EF3">
        <w:rPr>
          <w:rFonts w:ascii="Times New Roman" w:hAnsi="Times New Roman" w:cs="Times New Roman"/>
          <w:sz w:val="24"/>
          <w:szCs w:val="24"/>
        </w:rPr>
        <w:t>tu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</w:t>
      </w:r>
      <w:r w:rsidR="006A2D44" w:rsidRPr="005A3EF3">
        <w:rPr>
          <w:rFonts w:ascii="Times New Roman" w:hAnsi="Times New Roman" w:cs="Times New Roman"/>
          <w:sz w:val="24"/>
          <w:szCs w:val="24"/>
        </w:rPr>
        <w:t>, ktoré je uvedené</w:t>
      </w:r>
      <w:r w:rsidRPr="005A3EF3">
        <w:rPr>
          <w:rFonts w:ascii="Times New Roman" w:hAnsi="Times New Roman" w:cs="Times New Roman"/>
          <w:sz w:val="24"/>
          <w:szCs w:val="24"/>
        </w:rPr>
        <w:t xml:space="preserve"> v záhlaví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54A85" w:rsidRDefault="00854A85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Objednávateľ neposkytuje poskytovateľovi žiadne preddavky ani zálohové platby.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2AD5" w:rsidRPr="005A3EF3" w:rsidRDefault="007A2AD5" w:rsidP="00A124C7">
      <w:pPr>
        <w:pStyle w:val="Odsekzoznamu"/>
        <w:numPr>
          <w:ilvl w:val="0"/>
          <w:numId w:val="15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sa zaväzuje bezodkladne oboznamovať objednávateľa so všetkými skutočnosťami, ktoré majú vplyv alebo môžu mať vplyv na plnenie 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6D0C87" w:rsidRPr="005A3EF3">
        <w:rPr>
          <w:rFonts w:ascii="Times New Roman" w:hAnsi="Times New Roman" w:cs="Times New Roman"/>
          <w:sz w:val="24"/>
          <w:szCs w:val="24"/>
        </w:rPr>
        <w:t>.</w:t>
      </w:r>
    </w:p>
    <w:p w:rsidR="006D0C87" w:rsidRPr="005A3EF3" w:rsidRDefault="006D0C87" w:rsidP="007B4E8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854A85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6D0C87" w:rsidRPr="005A3EF3">
        <w:rPr>
          <w:rFonts w:ascii="Times New Roman" w:hAnsi="Times New Roman" w:cs="Times New Roman"/>
          <w:b/>
          <w:bCs/>
          <w:sz w:val="24"/>
          <w:szCs w:val="24"/>
        </w:rPr>
        <w:t>V</w:t>
      </w:r>
    </w:p>
    <w:p w:rsidR="006D0C87" w:rsidRPr="005A3EF3" w:rsidRDefault="006D0C87" w:rsidP="009A64EC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Prá</w:t>
      </w:r>
      <w:r w:rsidR="007B01E3" w:rsidRPr="005A3EF3">
        <w:rPr>
          <w:rFonts w:ascii="Times New Roman" w:hAnsi="Times New Roman" w:cs="Times New Roman"/>
          <w:b/>
          <w:bCs/>
          <w:sz w:val="24"/>
          <w:szCs w:val="24"/>
        </w:rPr>
        <w:t>va a povinnosti zmluvných strán</w:t>
      </w:r>
    </w:p>
    <w:p w:rsidR="007B4E83" w:rsidRPr="005A3EF3" w:rsidRDefault="007B4E83" w:rsidP="009A64EC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16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Objednávateľ je povinný:</w:t>
      </w:r>
    </w:p>
    <w:p w:rsidR="006D0C8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Obj</w:t>
      </w:r>
      <w:r w:rsidR="00581DF4" w:rsidRPr="005A3EF3">
        <w:rPr>
          <w:rFonts w:ascii="Times New Roman" w:hAnsi="Times New Roman" w:cs="Times New Roman"/>
        </w:rPr>
        <w:t xml:space="preserve">ednať u poskytovateľa prípravu, </w:t>
      </w:r>
      <w:r w:rsidRPr="005A3EF3">
        <w:rPr>
          <w:rFonts w:ascii="Times New Roman" w:hAnsi="Times New Roman" w:cs="Times New Roman"/>
        </w:rPr>
        <w:t xml:space="preserve">dovoz </w:t>
      </w:r>
      <w:r w:rsidR="00581DF4" w:rsidRPr="005A3EF3">
        <w:rPr>
          <w:rFonts w:ascii="Times New Roman" w:hAnsi="Times New Roman" w:cs="Times New Roman"/>
        </w:rPr>
        <w:t xml:space="preserve">a výdaj </w:t>
      </w:r>
      <w:r w:rsidRPr="005A3EF3">
        <w:rPr>
          <w:rFonts w:ascii="Times New Roman" w:hAnsi="Times New Roman" w:cs="Times New Roman"/>
        </w:rPr>
        <w:t>stravy na nasledu</w:t>
      </w:r>
      <w:r w:rsidR="00A81A1B" w:rsidRPr="005A3EF3">
        <w:rPr>
          <w:rFonts w:ascii="Times New Roman" w:hAnsi="Times New Roman" w:cs="Times New Roman"/>
        </w:rPr>
        <w:t xml:space="preserve">júci deň vždy jeden deň vopred </w:t>
      </w:r>
      <w:r w:rsidRPr="008F6B70">
        <w:rPr>
          <w:rFonts w:ascii="Times New Roman" w:hAnsi="Times New Roman" w:cs="Times New Roman"/>
        </w:rPr>
        <w:t xml:space="preserve">do </w:t>
      </w:r>
      <w:r w:rsidR="00D05FDD" w:rsidRPr="008F6B70">
        <w:rPr>
          <w:rFonts w:ascii="Times New Roman" w:hAnsi="Times New Roman" w:cs="Times New Roman"/>
        </w:rPr>
        <w:t>1</w:t>
      </w:r>
      <w:r w:rsidR="0059051B" w:rsidRPr="008F6B70">
        <w:rPr>
          <w:rFonts w:ascii="Times New Roman" w:hAnsi="Times New Roman" w:cs="Times New Roman"/>
        </w:rPr>
        <w:t>0:00 hodiny mailom, formou tabuľky.</w:t>
      </w:r>
      <w:r w:rsidR="001F7E53" w:rsidRPr="008F6B70">
        <w:rPr>
          <w:rFonts w:ascii="Times New Roman" w:hAnsi="Times New Roman" w:cs="Times New Roman"/>
        </w:rPr>
        <w:t xml:space="preserve"> 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1F7E53" w:rsidRPr="005A3EF3" w:rsidRDefault="001F7E53" w:rsidP="001F7E53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Objednať u poskytovateľa prípravu, dovoz a výdaj stravy na sobotu, nedeľu, pondelok  vždy do piatku </w:t>
      </w:r>
      <w:r w:rsidRPr="008F6B70">
        <w:rPr>
          <w:rFonts w:ascii="Times New Roman" w:hAnsi="Times New Roman" w:cs="Times New Roman"/>
        </w:rPr>
        <w:t>do 1</w:t>
      </w:r>
      <w:r w:rsidR="0059051B" w:rsidRPr="008F6B70">
        <w:rPr>
          <w:rFonts w:ascii="Times New Roman" w:hAnsi="Times New Roman" w:cs="Times New Roman"/>
        </w:rPr>
        <w:t>0:00 hodiny mailom formou tabuľky</w:t>
      </w:r>
      <w:r w:rsidRPr="008F6B70">
        <w:rPr>
          <w:rFonts w:ascii="Times New Roman" w:hAnsi="Times New Roman" w:cs="Times New Roman"/>
        </w:rPr>
        <w:t xml:space="preserve"> </w:t>
      </w:r>
    </w:p>
    <w:p w:rsidR="001F7E53" w:rsidRPr="005A3EF3" w:rsidRDefault="001F7E53" w:rsidP="001F7E53">
      <w:pPr>
        <w:pStyle w:val="Odsekzoznamu3"/>
        <w:suppressAutoHyphens w:val="0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611749" w:rsidRDefault="00B23BD0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Bezodkladne nahlásiť nepredvídateľné zmeny v počte a druhu stravy </w:t>
      </w:r>
      <w:r w:rsidR="00E54930" w:rsidRPr="005A3EF3">
        <w:rPr>
          <w:rFonts w:ascii="Times New Roman" w:hAnsi="Times New Roman" w:cs="Times New Roman"/>
        </w:rPr>
        <w:t>poverenej osobe poskytovateľa.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:rsidR="007B4E83" w:rsidRPr="005A3EF3" w:rsidRDefault="00B23BD0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Nahlásiť počet a druh stravy z týždenného jedálneho lístka vždy pri dodržaní dohodnutého času vo forme</w:t>
      </w:r>
      <w:r w:rsidR="007B4E83" w:rsidRPr="005A3EF3">
        <w:rPr>
          <w:rFonts w:ascii="Times New Roman" w:hAnsi="Times New Roman" w:cs="Times New Roman"/>
        </w:rPr>
        <w:t>:</w:t>
      </w:r>
    </w:p>
    <w:p w:rsidR="001F7E53" w:rsidRPr="005A3EF3" w:rsidRDefault="001F7E53" w:rsidP="001F7E53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Počet prijímateľov SS odoberajúcich celodennú racionálnu stravu </w:t>
      </w:r>
      <w:r w:rsidR="00255075" w:rsidRPr="005A3EF3">
        <w:rPr>
          <w:rFonts w:ascii="Times New Roman" w:hAnsi="Times New Roman" w:cs="Times New Roman"/>
        </w:rPr>
        <w:t xml:space="preserve">v ZPS </w:t>
      </w:r>
      <w:r w:rsidRPr="005A3EF3">
        <w:rPr>
          <w:rFonts w:ascii="Times New Roman" w:hAnsi="Times New Roman" w:cs="Times New Roman"/>
        </w:rPr>
        <w:t>na príslušný kalendárny deň,</w:t>
      </w:r>
    </w:p>
    <w:p w:rsidR="00255075" w:rsidRPr="005A3EF3" w:rsidRDefault="00255075" w:rsidP="00255075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Počet prijímateľov SS odoberajúcich racionálnu stravu v DS na príslušný kalendárny deň,</w:t>
      </w:r>
    </w:p>
    <w:p w:rsidR="00133294" w:rsidRPr="008F6B70" w:rsidRDefault="001F7E53" w:rsidP="00B9750F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8F6B70">
        <w:rPr>
          <w:rFonts w:ascii="Times New Roman" w:hAnsi="Times New Roman" w:cs="Times New Roman"/>
        </w:rPr>
        <w:t>Počet prijímateľov SS odoberajúcich celodennú diabetickú stravu</w:t>
      </w:r>
      <w:r w:rsidR="00255075" w:rsidRPr="008F6B70">
        <w:rPr>
          <w:rFonts w:ascii="Times New Roman" w:hAnsi="Times New Roman" w:cs="Times New Roman"/>
        </w:rPr>
        <w:t xml:space="preserve"> v</w:t>
      </w:r>
      <w:r w:rsidR="0059051B" w:rsidRPr="008F6B70">
        <w:rPr>
          <w:rFonts w:ascii="Times New Roman" w:hAnsi="Times New Roman" w:cs="Times New Roman"/>
        </w:rPr>
        <w:t> </w:t>
      </w:r>
      <w:r w:rsidR="00255075" w:rsidRPr="008F6B70">
        <w:rPr>
          <w:rFonts w:ascii="Times New Roman" w:hAnsi="Times New Roman" w:cs="Times New Roman"/>
        </w:rPr>
        <w:t>ZPS</w:t>
      </w:r>
      <w:r w:rsidR="0059051B" w:rsidRPr="008F6B70">
        <w:rPr>
          <w:rFonts w:ascii="Times New Roman" w:hAnsi="Times New Roman" w:cs="Times New Roman"/>
        </w:rPr>
        <w:t xml:space="preserve"> </w:t>
      </w:r>
      <w:r w:rsidRPr="008F6B70">
        <w:rPr>
          <w:rFonts w:ascii="Times New Roman" w:hAnsi="Times New Roman" w:cs="Times New Roman"/>
        </w:rPr>
        <w:t>na príslušný kalendárny deň,</w:t>
      </w:r>
    </w:p>
    <w:p w:rsidR="00255075" w:rsidRPr="008F6B70" w:rsidRDefault="00255075" w:rsidP="00255075">
      <w:pPr>
        <w:pStyle w:val="Odsekzoznamu3"/>
        <w:numPr>
          <w:ilvl w:val="0"/>
          <w:numId w:val="22"/>
        </w:numPr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8F6B70">
        <w:rPr>
          <w:rFonts w:ascii="Times New Roman" w:hAnsi="Times New Roman" w:cs="Times New Roman"/>
        </w:rPr>
        <w:t>Počet prijímateľov SS odoberajúcich diabetickú stravu v DS  na príslušný kalendárny deň</w:t>
      </w:r>
    </w:p>
    <w:p w:rsidR="00255075" w:rsidRPr="005A3EF3" w:rsidRDefault="00255075" w:rsidP="00255075">
      <w:pPr>
        <w:pStyle w:val="Odsekzoznamu3"/>
        <w:suppressAutoHyphens w:val="0"/>
        <w:spacing w:line="276" w:lineRule="auto"/>
        <w:ind w:left="1571"/>
        <w:jc w:val="both"/>
        <w:rPr>
          <w:rFonts w:ascii="Times New Roman" w:hAnsi="Times New Roman" w:cs="Times New Roman"/>
        </w:rPr>
      </w:pPr>
    </w:p>
    <w:p w:rsidR="006D0C87" w:rsidRPr="005A3EF3" w:rsidRDefault="00854A85" w:rsidP="00A124C7">
      <w:pPr>
        <w:pStyle w:val="Odsekzoznamu"/>
        <w:numPr>
          <w:ilvl w:val="0"/>
          <w:numId w:val="16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</w:t>
      </w:r>
      <w:r w:rsidR="006D0C87" w:rsidRPr="005A3EF3">
        <w:rPr>
          <w:rFonts w:ascii="Times New Roman" w:hAnsi="Times New Roman" w:cs="Times New Roman"/>
          <w:sz w:val="24"/>
          <w:szCs w:val="24"/>
        </w:rPr>
        <w:t>je povinný:</w:t>
      </w:r>
    </w:p>
    <w:p w:rsidR="006D0C8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Zabezpečovať prípravu</w:t>
      </w:r>
      <w:r w:rsidR="00B36DA8">
        <w:rPr>
          <w:rFonts w:ascii="Times New Roman" w:hAnsi="Times New Roman" w:cs="Times New Roman"/>
        </w:rPr>
        <w:t xml:space="preserve"> a </w:t>
      </w:r>
      <w:r w:rsidRPr="005A3EF3">
        <w:rPr>
          <w:rFonts w:ascii="Times New Roman" w:hAnsi="Times New Roman" w:cs="Times New Roman"/>
        </w:rPr>
        <w:t>dovoz</w:t>
      </w:r>
      <w:r w:rsidRPr="00B36DA8">
        <w:rPr>
          <w:rFonts w:ascii="Times New Roman" w:hAnsi="Times New Roman" w:cs="Times New Roman"/>
        </w:rPr>
        <w:t xml:space="preserve"> stravy </w:t>
      </w:r>
      <w:r w:rsidRPr="005A3EF3">
        <w:rPr>
          <w:rFonts w:ascii="Times New Roman" w:hAnsi="Times New Roman" w:cs="Times New Roman"/>
        </w:rPr>
        <w:t>v súlade so všeobecne platnými právnymi predpismi, podľa platných receptúr, s dodržaním hygienických predpisov a noriem spotreby surovín.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B01D70" w:rsidRDefault="00E87137" w:rsidP="00C36EBC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Zostavovať a predkladať objednávateľovi jedálne lístky </w:t>
      </w:r>
      <w:r w:rsidR="00B23BD0" w:rsidRPr="005A3EF3">
        <w:rPr>
          <w:rFonts w:ascii="Times New Roman" w:hAnsi="Times New Roman" w:cs="Times New Roman"/>
        </w:rPr>
        <w:t>s možnosťou pripomienkovania zo strany objednávateľa</w:t>
      </w:r>
      <w:r w:rsidR="00E1690E" w:rsidRPr="005A3EF3">
        <w:rPr>
          <w:rFonts w:ascii="Times New Roman" w:hAnsi="Times New Roman" w:cs="Times New Roman"/>
        </w:rPr>
        <w:t>.</w:t>
      </w:r>
      <w:r w:rsidR="00B23BD0" w:rsidRPr="005A3EF3">
        <w:rPr>
          <w:rFonts w:ascii="Times New Roman" w:hAnsi="Times New Roman" w:cs="Times New Roman"/>
        </w:rPr>
        <w:t xml:space="preserve"> </w:t>
      </w:r>
      <w:r w:rsidRPr="005A3EF3">
        <w:rPr>
          <w:rFonts w:ascii="Times New Roman" w:hAnsi="Times New Roman" w:cs="Times New Roman"/>
        </w:rPr>
        <w:t>Návrh týždenného jedálneho lístka bude objednávateľovi doručený</w:t>
      </w:r>
      <w:r w:rsidR="004F30C3" w:rsidRPr="005A3EF3">
        <w:rPr>
          <w:rFonts w:ascii="Times New Roman" w:hAnsi="Times New Roman" w:cs="Times New Roman"/>
        </w:rPr>
        <w:t xml:space="preserve"> </w:t>
      </w:r>
      <w:r w:rsidR="00102E08" w:rsidRPr="005A3EF3">
        <w:rPr>
          <w:rFonts w:ascii="Times New Roman" w:hAnsi="Times New Roman" w:cs="Times New Roman"/>
        </w:rPr>
        <w:t>vždy týždeň pred jeho platnosťou, t.</w:t>
      </w:r>
      <w:r w:rsidR="008A4F3A" w:rsidRPr="005A3EF3">
        <w:rPr>
          <w:rFonts w:ascii="Times New Roman" w:hAnsi="Times New Roman" w:cs="Times New Roman"/>
        </w:rPr>
        <w:t xml:space="preserve"> </w:t>
      </w:r>
      <w:r w:rsidR="00102E08" w:rsidRPr="005A3EF3">
        <w:rPr>
          <w:rFonts w:ascii="Times New Roman" w:hAnsi="Times New Roman" w:cs="Times New Roman"/>
        </w:rPr>
        <w:t>j. v</w:t>
      </w:r>
      <w:r w:rsidR="00C36EBC" w:rsidRPr="005A3EF3">
        <w:rPr>
          <w:rFonts w:ascii="Times New Roman" w:hAnsi="Times New Roman" w:cs="Times New Roman"/>
        </w:rPr>
        <w:t xml:space="preserve"> utorok </w:t>
      </w:r>
      <w:r w:rsidR="00102E08" w:rsidRPr="005A3EF3">
        <w:rPr>
          <w:rFonts w:ascii="Times New Roman" w:hAnsi="Times New Roman" w:cs="Times New Roman"/>
        </w:rPr>
        <w:t xml:space="preserve"> a objednávateľ odsúhlasí</w:t>
      </w:r>
      <w:r w:rsidR="00AA6307">
        <w:rPr>
          <w:rFonts w:ascii="Times New Roman" w:hAnsi="Times New Roman" w:cs="Times New Roman"/>
        </w:rPr>
        <w:t xml:space="preserve"> návrh jedálneho lístka </w:t>
      </w:r>
      <w:r w:rsidR="00AA6307" w:rsidRPr="008F6B70">
        <w:rPr>
          <w:rFonts w:ascii="Times New Roman" w:hAnsi="Times New Roman" w:cs="Times New Roman"/>
        </w:rPr>
        <w:t xml:space="preserve">do jedného </w:t>
      </w:r>
      <w:r w:rsidR="00102E08" w:rsidRPr="008F6B70">
        <w:rPr>
          <w:rFonts w:ascii="Times New Roman" w:hAnsi="Times New Roman" w:cs="Times New Roman"/>
        </w:rPr>
        <w:t xml:space="preserve"> </w:t>
      </w:r>
      <w:r w:rsidR="00AA6307">
        <w:rPr>
          <w:rFonts w:ascii="Times New Roman" w:hAnsi="Times New Roman" w:cs="Times New Roman"/>
        </w:rPr>
        <w:t>pracovného dňa</w:t>
      </w:r>
      <w:r w:rsidR="00102E08" w:rsidRPr="005A3EF3">
        <w:rPr>
          <w:rFonts w:ascii="Times New Roman" w:hAnsi="Times New Roman" w:cs="Times New Roman"/>
        </w:rPr>
        <w:t xml:space="preserve"> od doručenia návrhu jedálneho lístka poskytovateľom,</w:t>
      </w:r>
      <w:r w:rsidR="00AA6307">
        <w:rPr>
          <w:rFonts w:ascii="Times New Roman" w:hAnsi="Times New Roman" w:cs="Times New Roman"/>
        </w:rPr>
        <w:t xml:space="preserve">     </w:t>
      </w:r>
      <w:r w:rsidR="00102E08" w:rsidRPr="005A3EF3">
        <w:rPr>
          <w:rFonts w:ascii="Times New Roman" w:hAnsi="Times New Roman" w:cs="Times New Roman"/>
        </w:rPr>
        <w:t xml:space="preserve"> t.</w:t>
      </w:r>
      <w:r w:rsidR="008A4F3A" w:rsidRPr="005A3EF3">
        <w:rPr>
          <w:rFonts w:ascii="Times New Roman" w:hAnsi="Times New Roman" w:cs="Times New Roman"/>
        </w:rPr>
        <w:t xml:space="preserve"> </w:t>
      </w:r>
      <w:r w:rsidR="00102E08" w:rsidRPr="005A3EF3">
        <w:rPr>
          <w:rFonts w:ascii="Times New Roman" w:hAnsi="Times New Roman" w:cs="Times New Roman"/>
        </w:rPr>
        <w:t xml:space="preserve">j. do </w:t>
      </w:r>
      <w:r w:rsidR="00C36EBC" w:rsidRPr="005A3EF3">
        <w:rPr>
          <w:rFonts w:ascii="Times New Roman" w:hAnsi="Times New Roman" w:cs="Times New Roman"/>
        </w:rPr>
        <w:t xml:space="preserve">stredy. Konečná a aktuálna podoba jedálneho lístka musí byť vyhotovená v 2 variantoch tak, aby bol možný výber jedál zo strany klientov. 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0722A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Zabezpečovať údržbu a hygienu varníc a vozidiel na dovoz pripravovanej stravy tak, aby boli vylúčené zdravotné riziká a sekundárna kontaminácia dodávanej stravy. 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6D0C87" w:rsidRDefault="006D0C8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Zabezpečovať pre objednávateľa likvidáciu biologicky rozložiteľného kuchynského odpadu.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611749" w:rsidRDefault="00611749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 xml:space="preserve">Poskytnúť objednávateľovi v prípade mimoriadnej udalosti </w:t>
      </w:r>
      <w:r w:rsidR="00D75785" w:rsidRPr="005A3EF3">
        <w:rPr>
          <w:rFonts w:ascii="Times New Roman" w:hAnsi="Times New Roman" w:cs="Times New Roman"/>
        </w:rPr>
        <w:t xml:space="preserve">zabezpečenie predmetu rámcovej dohody </w:t>
      </w:r>
      <w:r w:rsidRPr="005A3EF3">
        <w:rPr>
          <w:rFonts w:ascii="Times New Roman" w:hAnsi="Times New Roman" w:cs="Times New Roman"/>
        </w:rPr>
        <w:t xml:space="preserve">v rozsahu podľa tejto </w:t>
      </w:r>
      <w:r w:rsidR="009869AA" w:rsidRPr="005A3EF3">
        <w:rPr>
          <w:rFonts w:ascii="Times New Roman" w:hAnsi="Times New Roman" w:cs="Times New Roman"/>
        </w:rPr>
        <w:t>rámcovej dohody</w:t>
      </w:r>
      <w:r w:rsidRPr="005A3EF3">
        <w:rPr>
          <w:rFonts w:ascii="Times New Roman" w:hAnsi="Times New Roman" w:cs="Times New Roman"/>
        </w:rPr>
        <w:t xml:space="preserve"> na dohodnuté miesto.</w:t>
      </w:r>
    </w:p>
    <w:p w:rsidR="00585FAE" w:rsidRPr="005A3EF3" w:rsidRDefault="00585FAE" w:rsidP="00585FAE">
      <w:pPr>
        <w:pStyle w:val="Odsekzoznamu3"/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</w:p>
    <w:p w:rsidR="000722A7" w:rsidRPr="005A3EF3" w:rsidRDefault="000722A7" w:rsidP="00A124C7">
      <w:pPr>
        <w:pStyle w:val="Odsekzoznamu3"/>
        <w:numPr>
          <w:ilvl w:val="1"/>
          <w:numId w:val="16"/>
        </w:numPr>
        <w:suppressAutoHyphens w:val="0"/>
        <w:spacing w:line="276" w:lineRule="auto"/>
        <w:ind w:left="816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Oznámiť zmeny jedálneho lístka objednávateľovi bezodkladne po ich uskutočnení.</w:t>
      </w:r>
    </w:p>
    <w:p w:rsidR="000722A7" w:rsidRPr="005A3EF3" w:rsidRDefault="000722A7" w:rsidP="009A64EC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V</w:t>
      </w:r>
      <w:r w:rsidR="00D33C57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FF70BA" w:rsidRDefault="007B01E3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Zmluvné pokuty a</w:t>
      </w:r>
      <w:r w:rsidR="0059051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A3EF3">
        <w:rPr>
          <w:rFonts w:ascii="Times New Roman" w:hAnsi="Times New Roman" w:cs="Times New Roman"/>
          <w:b/>
          <w:bCs/>
          <w:sz w:val="24"/>
          <w:szCs w:val="24"/>
        </w:rPr>
        <w:t>sankcie</w:t>
      </w:r>
    </w:p>
    <w:p w:rsidR="0059051B" w:rsidRDefault="0059051B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51B" w:rsidRPr="008F6B70" w:rsidRDefault="0059051B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51B" w:rsidRPr="008F6B70" w:rsidRDefault="0059051B" w:rsidP="0060624E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6B70">
        <w:rPr>
          <w:rFonts w:ascii="Times New Roman" w:hAnsi="Times New Roman" w:cs="Times New Roman"/>
          <w:sz w:val="24"/>
          <w:szCs w:val="24"/>
        </w:rPr>
        <w:t>Odjednávateľ v prípade omeškania dodania stravy v časoch uvedených v čl. II. ods.2 tejto zmluvy</w:t>
      </w:r>
      <w:r w:rsidR="007D6DEB" w:rsidRPr="008F6B70">
        <w:rPr>
          <w:rFonts w:ascii="Times New Roman" w:hAnsi="Times New Roman" w:cs="Times New Roman"/>
          <w:sz w:val="24"/>
          <w:szCs w:val="24"/>
        </w:rPr>
        <w:t xml:space="preserve"> môže uplatniť zmluvnú pokutu vo</w:t>
      </w:r>
      <w:r w:rsidRPr="008F6B70">
        <w:rPr>
          <w:rFonts w:ascii="Times New Roman" w:hAnsi="Times New Roman" w:cs="Times New Roman"/>
          <w:sz w:val="24"/>
          <w:szCs w:val="24"/>
        </w:rPr>
        <w:t xml:space="preserve"> výške 10 Eur za každú polhodnu omeškania</w:t>
      </w:r>
    </w:p>
    <w:p w:rsidR="00B36DA8" w:rsidRPr="008F6B70" w:rsidRDefault="00B36DA8" w:rsidP="00B36DA8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051B" w:rsidRPr="008F6B70" w:rsidRDefault="0059051B" w:rsidP="0060624E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6B70">
        <w:rPr>
          <w:rFonts w:ascii="Times New Roman" w:hAnsi="Times New Roman" w:cs="Times New Roman"/>
          <w:sz w:val="24"/>
          <w:szCs w:val="24"/>
        </w:rPr>
        <w:t>Objednávateľ v prípade nedodania stravy poskytovateľom</w:t>
      </w:r>
      <w:r w:rsidR="0060624E" w:rsidRPr="008F6B70">
        <w:rPr>
          <w:rFonts w:ascii="Times New Roman" w:hAnsi="Times New Roman" w:cs="Times New Roman"/>
          <w:sz w:val="24"/>
          <w:szCs w:val="24"/>
        </w:rPr>
        <w:t xml:space="preserve"> v rozsahu, v akom bola objednaná, môže uplatniť zmluvnú pokutu vo výške 500 Eur za každý deň nedodnia stravy.</w:t>
      </w:r>
    </w:p>
    <w:p w:rsidR="00B36DA8" w:rsidRPr="008F6B70" w:rsidRDefault="00B36DA8" w:rsidP="00B36DA8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0624E" w:rsidRPr="008F6B70" w:rsidRDefault="0060624E" w:rsidP="0060624E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6B70">
        <w:rPr>
          <w:rFonts w:ascii="Times New Roman" w:hAnsi="Times New Roman" w:cs="Times New Roman"/>
          <w:sz w:val="24"/>
          <w:szCs w:val="24"/>
        </w:rPr>
        <w:lastRenderedPageBreak/>
        <w:t>Poskytovateľ može v príopade omeškania úhrady faktúr uplatniť zmluvnú pokutu vo výške 0,02% z dlžnej čiastky, za každý deň omeškania po lehote splatnosti faktúry.</w:t>
      </w:r>
    </w:p>
    <w:p w:rsidR="00B36DA8" w:rsidRPr="008F6B70" w:rsidRDefault="00B36DA8" w:rsidP="00B36DA8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0624E" w:rsidRPr="008F6B70" w:rsidRDefault="0060624E" w:rsidP="0060624E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6B70">
        <w:rPr>
          <w:rFonts w:ascii="Times New Roman" w:hAnsi="Times New Roman" w:cs="Times New Roman"/>
          <w:sz w:val="24"/>
          <w:szCs w:val="24"/>
        </w:rPr>
        <w:t>Okrem uhradenia zmluvnej pokuty je objednávateľ aj poskytovateľ oprávnený žiadať náhradu škody, ktorá mu bola spôsobená porušením, resp. zanedbaním povinností druhou stranou.</w:t>
      </w:r>
    </w:p>
    <w:p w:rsidR="002E0607" w:rsidRPr="008F6B70" w:rsidRDefault="002E060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C92" w:rsidRPr="008F6B70" w:rsidRDefault="007B01E3" w:rsidP="00A124C7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6B70">
        <w:rPr>
          <w:rFonts w:ascii="Times New Roman" w:hAnsi="Times New Roman" w:cs="Times New Roman"/>
          <w:sz w:val="24"/>
          <w:szCs w:val="24"/>
        </w:rPr>
        <w:t>Poskytovateľ</w:t>
      </w:r>
      <w:r w:rsidR="00FF70BA" w:rsidRPr="008F6B70">
        <w:rPr>
          <w:rFonts w:ascii="Times New Roman" w:hAnsi="Times New Roman" w:cs="Times New Roman"/>
          <w:sz w:val="24"/>
          <w:szCs w:val="24"/>
        </w:rPr>
        <w:t xml:space="preserve"> poskytne </w:t>
      </w:r>
      <w:r w:rsidRPr="008F6B70">
        <w:rPr>
          <w:rFonts w:ascii="Times New Roman" w:hAnsi="Times New Roman" w:cs="Times New Roman"/>
          <w:sz w:val="24"/>
          <w:szCs w:val="24"/>
        </w:rPr>
        <w:t>objednávateľovi</w:t>
      </w:r>
      <w:r w:rsidR="00FF70BA" w:rsidRPr="008F6B70">
        <w:rPr>
          <w:rFonts w:ascii="Times New Roman" w:hAnsi="Times New Roman" w:cs="Times New Roman"/>
          <w:sz w:val="24"/>
          <w:szCs w:val="24"/>
        </w:rPr>
        <w:t xml:space="preserve"> zľavu formou odpočítanej hodnot</w:t>
      </w:r>
      <w:r w:rsidR="00B86E30" w:rsidRPr="008F6B70">
        <w:rPr>
          <w:rFonts w:ascii="Times New Roman" w:hAnsi="Times New Roman" w:cs="Times New Roman"/>
          <w:sz w:val="24"/>
          <w:szCs w:val="24"/>
        </w:rPr>
        <w:t xml:space="preserve">y zmluvnej pokuty v preukázanej </w:t>
      </w:r>
      <w:r w:rsidR="00FF70BA" w:rsidRPr="008F6B70">
        <w:rPr>
          <w:rFonts w:ascii="Times New Roman" w:hAnsi="Times New Roman" w:cs="Times New Roman"/>
          <w:sz w:val="24"/>
          <w:szCs w:val="24"/>
        </w:rPr>
        <w:t xml:space="preserve">výške vo faktúre za príslušný mesiac, kedy došlo k porušeniu a ktorá bude osobitne vyznačená ako odpočítaná položka. </w:t>
      </w:r>
    </w:p>
    <w:p w:rsidR="00585FAE" w:rsidRPr="008F6B70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Pr="008F6B70" w:rsidRDefault="00B01D70" w:rsidP="00A124C7">
      <w:pPr>
        <w:pStyle w:val="Odsekzoznamu"/>
        <w:numPr>
          <w:ilvl w:val="0"/>
          <w:numId w:val="17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F6B70">
        <w:rPr>
          <w:rFonts w:ascii="Times New Roman" w:hAnsi="Times New Roman" w:cs="Times New Roman"/>
          <w:sz w:val="24"/>
          <w:szCs w:val="24"/>
        </w:rPr>
        <w:t>Opakované poskytnutie neúplnej</w:t>
      </w:r>
      <w:r w:rsidR="00FF70BA" w:rsidRPr="008F6B70">
        <w:rPr>
          <w:rFonts w:ascii="Times New Roman" w:hAnsi="Times New Roman" w:cs="Times New Roman"/>
          <w:sz w:val="24"/>
          <w:szCs w:val="24"/>
        </w:rPr>
        <w:t xml:space="preserve"> alebo nekvalitnej služby zakladá objednávateľovi právo na odstúpenie od </w:t>
      </w:r>
      <w:r w:rsidR="009869AA" w:rsidRPr="008F6B70">
        <w:rPr>
          <w:rFonts w:ascii="Times New Roman" w:hAnsi="Times New Roman" w:cs="Times New Roman"/>
          <w:sz w:val="24"/>
          <w:szCs w:val="24"/>
        </w:rPr>
        <w:t>rámcovej dohody</w:t>
      </w:r>
      <w:r w:rsidR="00FF70BA" w:rsidRPr="008F6B70">
        <w:rPr>
          <w:rFonts w:ascii="Times New Roman" w:hAnsi="Times New Roman" w:cs="Times New Roman"/>
          <w:sz w:val="24"/>
          <w:szCs w:val="24"/>
        </w:rPr>
        <w:t>.</w:t>
      </w:r>
    </w:p>
    <w:p w:rsidR="00FF70BA" w:rsidRPr="0060624E" w:rsidRDefault="00FF70BA" w:rsidP="00B01D70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F70BA" w:rsidRPr="005A3EF3" w:rsidRDefault="00FF70BA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Článok V</w:t>
      </w:r>
      <w:r w:rsidR="000D7DE8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33C57" w:rsidRPr="005A3EF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Doba trvania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  <w:r w:rsidR="00FF70BA"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 a zánik </w:t>
      </w:r>
      <w:r w:rsidR="009869AA" w:rsidRPr="005A3EF3">
        <w:rPr>
          <w:rFonts w:ascii="Times New Roman" w:hAnsi="Times New Roman" w:cs="Times New Roman"/>
          <w:b/>
          <w:bCs/>
          <w:sz w:val="24"/>
          <w:szCs w:val="24"/>
        </w:rPr>
        <w:t>rámcovej dohody</w:t>
      </w:r>
    </w:p>
    <w:p w:rsidR="00B01D70" w:rsidRPr="005A3EF3" w:rsidRDefault="00B01D70" w:rsidP="00B01D7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70BA" w:rsidRDefault="009869A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Rámcová dohoda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sa uz</w:t>
      </w:r>
      <w:r w:rsidR="009D5131" w:rsidRPr="005A3EF3">
        <w:rPr>
          <w:rFonts w:ascii="Times New Roman" w:hAnsi="Times New Roman" w:cs="Times New Roman"/>
          <w:sz w:val="24"/>
          <w:szCs w:val="24"/>
        </w:rPr>
        <w:t xml:space="preserve">atvára na dobu určitú, a to </w:t>
      </w:r>
      <w:r w:rsidR="0060624E">
        <w:rPr>
          <w:rFonts w:ascii="Times New Roman" w:hAnsi="Times New Roman" w:cs="Times New Roman"/>
          <w:sz w:val="24"/>
          <w:szCs w:val="24"/>
        </w:rPr>
        <w:t xml:space="preserve">na ovbdobie </w:t>
      </w:r>
      <w:r w:rsidR="008F6B70" w:rsidRPr="0080678A">
        <w:rPr>
          <w:rFonts w:ascii="Times New Roman" w:hAnsi="Times New Roman" w:cs="Times New Roman"/>
          <w:sz w:val="24"/>
          <w:szCs w:val="24"/>
        </w:rPr>
        <w:t>24</w:t>
      </w:r>
      <w:r w:rsidR="00255075" w:rsidRPr="0080678A">
        <w:rPr>
          <w:rFonts w:ascii="Times New Roman" w:hAnsi="Times New Roman" w:cs="Times New Roman"/>
          <w:sz w:val="24"/>
          <w:szCs w:val="24"/>
        </w:rPr>
        <w:t xml:space="preserve"> mesiacov 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odo dňa nadobudnutia jej účinnosti alebo do vyčerpania finančného limitu uvedeného v čl. </w:t>
      </w:r>
      <w:r w:rsidR="00B01D70" w:rsidRPr="005A3EF3">
        <w:rPr>
          <w:rFonts w:ascii="Times New Roman" w:hAnsi="Times New Roman" w:cs="Times New Roman"/>
          <w:sz w:val="24"/>
          <w:szCs w:val="24"/>
        </w:rPr>
        <w:t>V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B01D70" w:rsidRPr="005A3EF3">
        <w:rPr>
          <w:rFonts w:ascii="Times New Roman" w:hAnsi="Times New Roman" w:cs="Times New Roman"/>
          <w:sz w:val="24"/>
          <w:szCs w:val="24"/>
        </w:rPr>
        <w:t>bod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1 podľa toho, ktorá skutočnosť nastane skôr.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Táto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rámcová dohoda</w:t>
      </w:r>
      <w:r w:rsidRPr="005A3EF3">
        <w:rPr>
          <w:rFonts w:ascii="Times New Roman" w:hAnsi="Times New Roman" w:cs="Times New Roman"/>
          <w:sz w:val="24"/>
          <w:szCs w:val="24"/>
        </w:rPr>
        <w:t xml:space="preserve"> zaniká uplynutím doby, na ktorú bola uzavretá alebo vyčerpaním celkového finančného limitu.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Túto </w:t>
      </w:r>
      <w:r w:rsidR="00B01D70" w:rsidRPr="005A3EF3">
        <w:rPr>
          <w:rFonts w:ascii="Times New Roman" w:hAnsi="Times New Roman" w:cs="Times New Roman"/>
          <w:sz w:val="24"/>
          <w:szCs w:val="24"/>
        </w:rPr>
        <w:t xml:space="preserve">rámcovú dohodu </w:t>
      </w:r>
      <w:r w:rsidRPr="005A3EF3">
        <w:rPr>
          <w:rFonts w:ascii="Times New Roman" w:hAnsi="Times New Roman" w:cs="Times New Roman"/>
          <w:sz w:val="24"/>
          <w:szCs w:val="24"/>
        </w:rPr>
        <w:t>je možné ukončiť písomnou dohodou zmluvných strán.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E2200F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Objednávateľ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je oprávnený odstúpiť od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z dôvodov podstatného porušenia zmluvných záväzkov </w:t>
      </w:r>
      <w:r w:rsidR="00D60D5E" w:rsidRPr="005A3EF3">
        <w:rPr>
          <w:rFonts w:ascii="Times New Roman" w:hAnsi="Times New Roman" w:cs="Times New Roman"/>
          <w:sz w:val="24"/>
          <w:szCs w:val="24"/>
        </w:rPr>
        <w:t>poskytovateľa</w:t>
      </w:r>
      <w:r w:rsidR="00FF70BA" w:rsidRPr="005A3EF3">
        <w:rPr>
          <w:rFonts w:ascii="Times New Roman" w:hAnsi="Times New Roman" w:cs="Times New Roman"/>
          <w:sz w:val="24"/>
          <w:szCs w:val="24"/>
        </w:rPr>
        <w:t>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E2200F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môže vypovedať </w:t>
      </w:r>
      <w:r w:rsidR="003A1498" w:rsidRPr="005A3EF3">
        <w:rPr>
          <w:rFonts w:ascii="Times New Roman" w:hAnsi="Times New Roman" w:cs="Times New Roman"/>
          <w:sz w:val="24"/>
          <w:szCs w:val="24"/>
        </w:rPr>
        <w:t>rámcovú dohodu,</w:t>
      </w:r>
      <w:r w:rsidRPr="005A3EF3">
        <w:rPr>
          <w:rFonts w:ascii="Times New Roman" w:hAnsi="Times New Roman" w:cs="Times New Roman"/>
          <w:sz w:val="24"/>
          <w:szCs w:val="24"/>
        </w:rPr>
        <w:t xml:space="preserve"> ak objednávateľ je v omeškaní s úhradou ceny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ovi za plnenie 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 Výpovedná lehota je 3 mesiace a začína plynúť prvým dňom mesiaca nasledujúceho po mesiaci, v ktorom bola výpoveď doručená druhej zmluvnej strane.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Odstúpenie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nadobudne účinnosť dňom, kedy písomný prejav vôle zmluvnej strany, ktorý obsahuje oznámenie o odstúpení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, bude doručený druhej zmluvnej strane (spoločne alebo samostatne). V prípade pochybností o dátume doručenia sa má za to, že oznámenie bolo doručené 3. deň po jeho odoslaní. </w:t>
      </w:r>
    </w:p>
    <w:p w:rsidR="00585FAE" w:rsidRPr="005A3EF3" w:rsidRDefault="00585FAE" w:rsidP="00585FAE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Pr="005A3EF3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Za podstatné porušenie zmluvného záväzku sa považujú najmä nasledovné skutočnosti:</w:t>
      </w:r>
    </w:p>
    <w:p w:rsidR="00E2200F" w:rsidRPr="008F6B70" w:rsidRDefault="00E2200F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opakovane </w:t>
      </w:r>
      <w:r w:rsidRPr="008F6B70">
        <w:rPr>
          <w:rFonts w:ascii="Times New Roman" w:hAnsi="Times New Roman" w:cs="Times New Roman"/>
          <w:sz w:val="24"/>
          <w:szCs w:val="24"/>
        </w:rPr>
        <w:t>(minimálne 3x</w:t>
      </w:r>
      <w:r w:rsidR="00AA6307" w:rsidRPr="008F6B70">
        <w:rPr>
          <w:rFonts w:ascii="Times New Roman" w:hAnsi="Times New Roman" w:cs="Times New Roman"/>
          <w:sz w:val="24"/>
          <w:szCs w:val="24"/>
        </w:rPr>
        <w:t xml:space="preserve"> v priebehu jedného mesiaca</w:t>
      </w:r>
      <w:r w:rsidRPr="008F6B70">
        <w:rPr>
          <w:rFonts w:ascii="Times New Roman" w:hAnsi="Times New Roman" w:cs="Times New Roman"/>
          <w:sz w:val="24"/>
          <w:szCs w:val="24"/>
        </w:rPr>
        <w:t xml:space="preserve">) bude v omeškaní s riadnym plnením predmetu </w:t>
      </w:r>
      <w:r w:rsidR="009869AA" w:rsidRPr="008F6B70">
        <w:rPr>
          <w:rFonts w:ascii="Times New Roman" w:hAnsi="Times New Roman" w:cs="Times New Roman"/>
          <w:sz w:val="24"/>
          <w:szCs w:val="24"/>
        </w:rPr>
        <w:t>rámcovej dohody</w:t>
      </w:r>
      <w:r w:rsidRPr="008F6B70">
        <w:rPr>
          <w:rFonts w:ascii="Times New Roman" w:hAnsi="Times New Roman" w:cs="Times New Roman"/>
          <w:sz w:val="24"/>
          <w:szCs w:val="24"/>
        </w:rPr>
        <w:t xml:space="preserve"> v dohodnutých termínoch uvedených v čl. </w:t>
      </w:r>
      <w:r w:rsidR="00AA6307" w:rsidRPr="008F6B70">
        <w:rPr>
          <w:rFonts w:ascii="Times New Roman" w:hAnsi="Times New Roman" w:cs="Times New Roman"/>
          <w:sz w:val="24"/>
          <w:szCs w:val="24"/>
        </w:rPr>
        <w:t>III</w:t>
      </w:r>
      <w:r w:rsidRPr="008F6B70">
        <w:rPr>
          <w:rFonts w:ascii="Times New Roman" w:hAnsi="Times New Roman" w:cs="Times New Roman"/>
          <w:sz w:val="24"/>
          <w:szCs w:val="24"/>
        </w:rPr>
        <w:t xml:space="preserve"> bod 2, </w:t>
      </w:r>
    </w:p>
    <w:p w:rsidR="00FF70BA" w:rsidRPr="005A3EF3" w:rsidRDefault="006719BD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F6B70">
        <w:rPr>
          <w:rFonts w:ascii="Times New Roman" w:hAnsi="Times New Roman" w:cs="Times New Roman"/>
          <w:sz w:val="24"/>
          <w:szCs w:val="24"/>
        </w:rPr>
        <w:t xml:space="preserve">poskytovateľ </w:t>
      </w:r>
      <w:r w:rsidR="00F82A43" w:rsidRPr="008F6B70">
        <w:rPr>
          <w:rFonts w:ascii="Times New Roman" w:hAnsi="Times New Roman" w:cs="Times New Roman"/>
          <w:sz w:val="24"/>
          <w:szCs w:val="24"/>
        </w:rPr>
        <w:t>opakovane (minimálne 3x</w:t>
      </w:r>
      <w:r w:rsidR="00AA6307" w:rsidRPr="008F6B70">
        <w:rPr>
          <w:rFonts w:ascii="Times New Roman" w:hAnsi="Times New Roman" w:cs="Times New Roman"/>
          <w:sz w:val="24"/>
          <w:szCs w:val="24"/>
        </w:rPr>
        <w:t xml:space="preserve"> v priebehu jedného mesiaca</w:t>
      </w:r>
      <w:r w:rsidR="00F82A43" w:rsidRPr="008F6B70">
        <w:rPr>
          <w:rFonts w:ascii="Times New Roman" w:hAnsi="Times New Roman" w:cs="Times New Roman"/>
          <w:sz w:val="24"/>
          <w:szCs w:val="24"/>
        </w:rPr>
        <w:t xml:space="preserve">) </w:t>
      </w:r>
      <w:r w:rsidR="00E2200F" w:rsidRPr="005A3EF3">
        <w:rPr>
          <w:rFonts w:ascii="Times New Roman" w:hAnsi="Times New Roman" w:cs="Times New Roman"/>
          <w:sz w:val="24"/>
          <w:szCs w:val="24"/>
        </w:rPr>
        <w:t xml:space="preserve">poruší povinnosti zabezpečovať dodávku stravy 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v </w:t>
      </w:r>
      <w:r w:rsidR="00E2200F" w:rsidRPr="005A3EF3">
        <w:rPr>
          <w:rFonts w:ascii="Times New Roman" w:hAnsi="Times New Roman" w:cs="Times New Roman"/>
          <w:sz w:val="24"/>
          <w:szCs w:val="24"/>
        </w:rPr>
        <w:t>kvalite a množstve stanovenej objednávateľom,</w:t>
      </w:r>
      <w:r w:rsidR="00F82A43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E2200F" w:rsidRPr="005A3EF3">
        <w:rPr>
          <w:rFonts w:ascii="Times New Roman" w:hAnsi="Times New Roman" w:cs="Times New Roman"/>
          <w:sz w:val="24"/>
          <w:szCs w:val="24"/>
        </w:rPr>
        <w:t>poruší povinnosť zabezpečov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ať hygienicky nezávadnú stravu </w:t>
      </w:r>
      <w:r w:rsidR="00E2200F" w:rsidRPr="005A3EF3">
        <w:rPr>
          <w:rFonts w:ascii="Times New Roman" w:hAnsi="Times New Roman" w:cs="Times New Roman"/>
          <w:sz w:val="24"/>
          <w:szCs w:val="24"/>
        </w:rPr>
        <w:t>alebo</w:t>
      </w:r>
      <w:r w:rsidR="003A1498" w:rsidRPr="005A3EF3">
        <w:rPr>
          <w:rFonts w:ascii="Times New Roman" w:hAnsi="Times New Roman" w:cs="Times New Roman"/>
          <w:sz w:val="24"/>
          <w:szCs w:val="24"/>
        </w:rPr>
        <w:t>,</w:t>
      </w:r>
      <w:r w:rsidR="00E2200F" w:rsidRPr="005A3EF3">
        <w:rPr>
          <w:rFonts w:ascii="Times New Roman" w:hAnsi="Times New Roman" w:cs="Times New Roman"/>
          <w:sz w:val="24"/>
          <w:szCs w:val="24"/>
        </w:rPr>
        <w:t xml:space="preserve"> ak dodaná strava </w:t>
      </w:r>
      <w:r w:rsidR="00E2200F" w:rsidRPr="005A3EF3">
        <w:rPr>
          <w:rFonts w:ascii="Times New Roman" w:hAnsi="Times New Roman" w:cs="Times New Roman"/>
          <w:sz w:val="24"/>
          <w:szCs w:val="24"/>
        </w:rPr>
        <w:lastRenderedPageBreak/>
        <w:t xml:space="preserve">nezodpovedá podmienkam stanoveným všeobecne záväznými predpismi Slovenskej republiky. 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0BA" w:rsidRPr="005A3EF3" w:rsidRDefault="00F82A43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podal na seba návrh na vyhlásenie konkurzu,</w:t>
      </w:r>
    </w:p>
    <w:p w:rsidR="00FF70BA" w:rsidRPr="005A3EF3" w:rsidRDefault="00FF70BA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bol podaný návrh na vyhlásenie konkurzu voči </w:t>
      </w:r>
      <w:r w:rsidR="00F82A43" w:rsidRPr="005A3EF3">
        <w:rPr>
          <w:rFonts w:ascii="Times New Roman" w:hAnsi="Times New Roman" w:cs="Times New Roman"/>
          <w:sz w:val="24"/>
          <w:szCs w:val="24"/>
        </w:rPr>
        <w:t>poskytovateľovi</w:t>
      </w:r>
      <w:r w:rsidRPr="005A3EF3">
        <w:rPr>
          <w:rFonts w:ascii="Times New Roman" w:hAnsi="Times New Roman" w:cs="Times New Roman"/>
          <w:sz w:val="24"/>
          <w:szCs w:val="24"/>
        </w:rPr>
        <w:t xml:space="preserve"> treťou osobou, pričom </w:t>
      </w:r>
      <w:r w:rsidR="00F82A43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 xml:space="preserve"> je platobne neschopný, alebo je v situácii, ktorá odôvodňuje začatie konkurzného konania,</w:t>
      </w:r>
    </w:p>
    <w:p w:rsidR="00FF70BA" w:rsidRPr="005A3EF3" w:rsidRDefault="00FF70BA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bol na majetok </w:t>
      </w:r>
      <w:r w:rsidR="00F82A43" w:rsidRPr="005A3EF3">
        <w:rPr>
          <w:rFonts w:ascii="Times New Roman" w:hAnsi="Times New Roman" w:cs="Times New Roman"/>
          <w:sz w:val="24"/>
          <w:szCs w:val="24"/>
        </w:rPr>
        <w:t>poskytovateľa</w:t>
      </w:r>
      <w:r w:rsidRPr="005A3EF3">
        <w:rPr>
          <w:rFonts w:ascii="Times New Roman" w:hAnsi="Times New Roman" w:cs="Times New Roman"/>
          <w:sz w:val="24"/>
          <w:szCs w:val="24"/>
        </w:rPr>
        <w:t xml:space="preserve"> vyhlásený konkurz, alebo bol návrh na vyhlásenie konkurzu zamietnutý pre nedostatok majetku,</w:t>
      </w:r>
    </w:p>
    <w:p w:rsidR="00FF70BA" w:rsidRDefault="00F82A43" w:rsidP="00A124C7">
      <w:pPr>
        <w:pStyle w:val="Odsekzoznamu"/>
        <w:numPr>
          <w:ilvl w:val="0"/>
          <w:numId w:val="12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FF70BA" w:rsidRPr="005A3EF3">
        <w:rPr>
          <w:rFonts w:ascii="Times New Roman" w:hAnsi="Times New Roman" w:cs="Times New Roman"/>
          <w:sz w:val="24"/>
          <w:szCs w:val="24"/>
        </w:rPr>
        <w:t xml:space="preserve"> vstúpil do likvidácie alebo bola naňho zriadená nútená správa.</w:t>
      </w:r>
    </w:p>
    <w:p w:rsidR="00585FAE" w:rsidRPr="005A3EF3" w:rsidRDefault="00585FAE" w:rsidP="00585FAE">
      <w:pPr>
        <w:pStyle w:val="Odsekzoznamu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FF70BA" w:rsidRPr="005A3EF3" w:rsidRDefault="00FF70BA" w:rsidP="00A124C7">
      <w:pPr>
        <w:pStyle w:val="Odsekzoznamu"/>
        <w:numPr>
          <w:ilvl w:val="0"/>
          <w:numId w:val="18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Pri odstúpení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zostávajú zachované z nej vyplývajúce práva a povinnosti zmluvných strán do dňa účinnosti odstúpenia. Zmluvné strany sú povinné vyrovnať všetky pohľadávky a záväzky vzniknuté do dňa účinnosti odstúpenia od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2733A7" w:rsidRPr="005A3EF3" w:rsidRDefault="002733A7" w:rsidP="002733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D33C5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2733A7" w:rsidRPr="005A3EF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0060F7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2733A7" w:rsidRPr="005A3EF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D0C87" w:rsidRPr="005A3EF3" w:rsidRDefault="006D0C87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EF3">
        <w:rPr>
          <w:rFonts w:ascii="Times New Roman" w:hAnsi="Times New Roman" w:cs="Times New Roman"/>
          <w:b/>
          <w:bCs/>
          <w:sz w:val="24"/>
          <w:szCs w:val="24"/>
        </w:rPr>
        <w:t>Záverečné ustanovenia</w:t>
      </w:r>
    </w:p>
    <w:p w:rsidR="003A1498" w:rsidRPr="005A3EF3" w:rsidRDefault="003A1498" w:rsidP="009A64E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Táto </w:t>
      </w:r>
      <w:r w:rsidR="003A1498" w:rsidRPr="005A3EF3">
        <w:rPr>
          <w:rFonts w:ascii="Times New Roman" w:hAnsi="Times New Roman" w:cs="Times New Roman"/>
          <w:sz w:val="24"/>
          <w:szCs w:val="24"/>
        </w:rPr>
        <w:t>r</w:t>
      </w:r>
      <w:r w:rsidR="009869AA" w:rsidRPr="005A3EF3">
        <w:rPr>
          <w:rFonts w:ascii="Times New Roman" w:hAnsi="Times New Roman" w:cs="Times New Roman"/>
          <w:sz w:val="24"/>
          <w:szCs w:val="24"/>
        </w:rPr>
        <w:t>ámcová dohoda</w:t>
      </w:r>
      <w:r w:rsidRPr="005A3EF3">
        <w:rPr>
          <w:rFonts w:ascii="Times New Roman" w:hAnsi="Times New Roman" w:cs="Times New Roman"/>
          <w:sz w:val="24"/>
          <w:szCs w:val="24"/>
        </w:rPr>
        <w:t xml:space="preserve"> nadobúda platnosť dňom podpisu zmluvných strán a účinnosť dňom </w:t>
      </w:r>
      <w:r w:rsidR="00216B39" w:rsidRPr="005A3EF3">
        <w:rPr>
          <w:rFonts w:ascii="Times New Roman" w:hAnsi="Times New Roman" w:cs="Times New Roman"/>
          <w:sz w:val="24"/>
          <w:szCs w:val="24"/>
        </w:rPr>
        <w:t>zverejnenia na webovom sídle objednávateľa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15FF" w:rsidRDefault="00E815FF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Poskytovateľ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 xml:space="preserve">podpisom tejto </w:t>
      </w:r>
      <w:r w:rsidRPr="005A3EF3">
        <w:rPr>
          <w:rFonts w:ascii="Times New Roman" w:hAnsi="Times New Roman" w:cs="Times New Roman"/>
          <w:sz w:val="24"/>
          <w:szCs w:val="24"/>
        </w:rPr>
        <w:t xml:space="preserve">rámcovej dohody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 xml:space="preserve">vyhlasuje, že bol oboznámený s povinnosťou </w:t>
      </w:r>
      <w:r w:rsidRPr="005A3EF3">
        <w:rPr>
          <w:rFonts w:ascii="Times New Roman" w:hAnsi="Times New Roman" w:cs="Times New Roman"/>
          <w:sz w:val="24"/>
          <w:szCs w:val="24"/>
        </w:rPr>
        <w:t xml:space="preserve">objednávateľa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 xml:space="preserve">zverejniť obsah tejto </w:t>
      </w:r>
      <w:r w:rsidRPr="005A3EF3">
        <w:rPr>
          <w:rFonts w:ascii="Times New Roman" w:hAnsi="Times New Roman" w:cs="Times New Roman"/>
          <w:sz w:val="24"/>
          <w:szCs w:val="24"/>
        </w:rPr>
        <w:t>rámcovej dohody na webovom sídle</w:t>
      </w:r>
      <w:r w:rsidR="00576E18" w:rsidRPr="005A3EF3">
        <w:rPr>
          <w:rFonts w:ascii="Times New Roman" w:hAnsi="Times New Roman" w:cs="Times New Roman"/>
          <w:sz w:val="24"/>
          <w:szCs w:val="24"/>
        </w:rPr>
        <w:t>,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>a že s</w:t>
      </w:r>
      <w:r w:rsidRPr="005A3EF3">
        <w:rPr>
          <w:rFonts w:ascii="Times New Roman" w:hAnsi="Times New Roman" w:cs="Times New Roman"/>
          <w:sz w:val="24"/>
          <w:szCs w:val="24"/>
        </w:rPr>
        <w:t> 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>týmto</w:t>
      </w:r>
      <w:r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noProof w:val="0"/>
          <w:sz w:val="24"/>
          <w:szCs w:val="24"/>
        </w:rPr>
        <w:t>zverejnením výslovne súhlasí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Zmluvné strany vyhlasujú, že v čase uzavretia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 im nie sú známe žiadne okolnosti, ktoré by bránili alebo vylučovali uzavretie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>, resp. ktoré by mohli byť vážnou prekážkou k</w:t>
      </w:r>
      <w:r w:rsidR="003A1498" w:rsidRPr="005A3EF3">
        <w:rPr>
          <w:rFonts w:ascii="Times New Roman" w:hAnsi="Times New Roman" w:cs="Times New Roman"/>
          <w:sz w:val="24"/>
          <w:szCs w:val="24"/>
        </w:rPr>
        <w:t> </w:t>
      </w:r>
      <w:r w:rsidRPr="005A3EF3">
        <w:rPr>
          <w:rFonts w:ascii="Times New Roman" w:hAnsi="Times New Roman" w:cs="Times New Roman"/>
          <w:sz w:val="24"/>
          <w:szCs w:val="24"/>
        </w:rPr>
        <w:t>plneniu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predmetu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Právne vzťahy </w:t>
      </w:r>
      <w:r w:rsidR="00A01804" w:rsidRPr="005A3EF3">
        <w:rPr>
          <w:rFonts w:ascii="Times New Roman" w:hAnsi="Times New Roman" w:cs="Times New Roman"/>
          <w:sz w:val="24"/>
          <w:szCs w:val="24"/>
        </w:rPr>
        <w:t xml:space="preserve">rámcovou dohodou </w:t>
      </w:r>
      <w:r w:rsidRPr="005A3EF3">
        <w:rPr>
          <w:rFonts w:ascii="Times New Roman" w:hAnsi="Times New Roman" w:cs="Times New Roman"/>
          <w:sz w:val="24"/>
          <w:szCs w:val="24"/>
        </w:rPr>
        <w:t>výslovne neupravené sa riadia ustanoveniami O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bchodného zákonníka a ostatnými </w:t>
      </w:r>
      <w:r w:rsidRPr="005A3EF3">
        <w:rPr>
          <w:rFonts w:ascii="Times New Roman" w:hAnsi="Times New Roman" w:cs="Times New Roman"/>
          <w:sz w:val="24"/>
          <w:szCs w:val="24"/>
        </w:rPr>
        <w:t xml:space="preserve">platnými právnymi predpismi Slovenskej republiky. 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E826AD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Túto 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rámcovú dohodu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 možné meniť písomnými dodatkami podpísanými oboma zmluvnými stranami, pričom tieto dodatky budú tvoriť neoddeliteľnú </w:t>
      </w:r>
      <w:r w:rsidR="00E815FF" w:rsidRPr="005A3EF3">
        <w:rPr>
          <w:rFonts w:ascii="Times New Roman" w:hAnsi="Times New Roman" w:cs="Times New Roman"/>
          <w:sz w:val="24"/>
          <w:szCs w:val="24"/>
        </w:rPr>
        <w:t>sú</w:t>
      </w:r>
      <w:r w:rsidRPr="005A3EF3">
        <w:rPr>
          <w:rFonts w:ascii="Times New Roman" w:hAnsi="Times New Roman" w:cs="Times New Roman"/>
          <w:sz w:val="24"/>
          <w:szCs w:val="24"/>
        </w:rPr>
        <w:t xml:space="preserve">časť tejto </w:t>
      </w:r>
      <w:r w:rsidR="009869AA" w:rsidRPr="005A3EF3">
        <w:rPr>
          <w:rFonts w:ascii="Times New Roman" w:hAnsi="Times New Roman" w:cs="Times New Roman"/>
          <w:sz w:val="24"/>
          <w:szCs w:val="24"/>
        </w:rPr>
        <w:t>rámcovej dohody</w:t>
      </w:r>
      <w:r w:rsidRPr="005A3E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3BF5" w:rsidRDefault="00E826AD" w:rsidP="00B225B3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65C15">
        <w:rPr>
          <w:rFonts w:ascii="Times New Roman" w:hAnsi="Times New Roman" w:cs="Times New Roman"/>
          <w:sz w:val="24"/>
          <w:szCs w:val="24"/>
        </w:rPr>
        <w:t xml:space="preserve">Neoddeliteľnou súčasťou tejto </w:t>
      </w:r>
      <w:r w:rsidR="009869AA" w:rsidRPr="00165C15">
        <w:rPr>
          <w:rFonts w:ascii="Times New Roman" w:hAnsi="Times New Roman" w:cs="Times New Roman"/>
          <w:sz w:val="24"/>
          <w:szCs w:val="24"/>
        </w:rPr>
        <w:t>rámcovej dohody</w:t>
      </w:r>
      <w:r w:rsidRPr="00165C15">
        <w:rPr>
          <w:rFonts w:ascii="Times New Roman" w:hAnsi="Times New Roman" w:cs="Times New Roman"/>
          <w:sz w:val="24"/>
          <w:szCs w:val="24"/>
        </w:rPr>
        <w:t xml:space="preserve"> </w:t>
      </w:r>
      <w:r w:rsidRPr="000F7188">
        <w:rPr>
          <w:rFonts w:ascii="Times New Roman" w:hAnsi="Times New Roman" w:cs="Times New Roman"/>
          <w:sz w:val="24"/>
          <w:szCs w:val="24"/>
        </w:rPr>
        <w:t xml:space="preserve">je </w:t>
      </w:r>
      <w:r w:rsidRPr="000F7188">
        <w:rPr>
          <w:rFonts w:ascii="Times New Roman" w:hAnsi="Times New Roman" w:cs="Times New Roman"/>
          <w:i/>
          <w:sz w:val="24"/>
          <w:szCs w:val="24"/>
        </w:rPr>
        <w:t>príloha č. 1</w:t>
      </w:r>
      <w:r w:rsidRPr="000F7188">
        <w:rPr>
          <w:rFonts w:ascii="Times New Roman" w:hAnsi="Times New Roman" w:cs="Times New Roman"/>
          <w:sz w:val="24"/>
          <w:szCs w:val="24"/>
        </w:rPr>
        <w:t xml:space="preserve">  </w:t>
      </w:r>
      <w:r w:rsidRPr="00165C15">
        <w:rPr>
          <w:rFonts w:ascii="Times New Roman" w:hAnsi="Times New Roman" w:cs="Times New Roman"/>
          <w:sz w:val="24"/>
          <w:szCs w:val="24"/>
        </w:rPr>
        <w:t xml:space="preserve">- podrobná špecifikácia </w:t>
      </w:r>
      <w:r w:rsidR="00A9557C" w:rsidRPr="00165C15">
        <w:rPr>
          <w:rFonts w:ascii="Times New Roman" w:hAnsi="Times New Roman" w:cs="Times New Roman"/>
          <w:sz w:val="24"/>
          <w:szCs w:val="24"/>
        </w:rPr>
        <w:t>predmetu zákazky</w:t>
      </w:r>
      <w:r w:rsidR="00820AE2" w:rsidRPr="00165C15">
        <w:rPr>
          <w:rFonts w:ascii="Times New Roman" w:hAnsi="Times New Roman" w:cs="Times New Roman"/>
          <w:sz w:val="24"/>
          <w:szCs w:val="24"/>
        </w:rPr>
        <w:t xml:space="preserve"> </w:t>
      </w:r>
      <w:r w:rsidR="00165C15">
        <w:rPr>
          <w:rFonts w:ascii="Times New Roman" w:hAnsi="Times New Roman" w:cs="Times New Roman"/>
          <w:sz w:val="24"/>
          <w:szCs w:val="24"/>
        </w:rPr>
        <w:t>.</w:t>
      </w:r>
    </w:p>
    <w:p w:rsidR="00165C15" w:rsidRPr="00165C15" w:rsidRDefault="00165C15" w:rsidP="00165C1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826AD" w:rsidRDefault="009869AA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Rámcová dohoda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je vyhotovená v </w:t>
      </w:r>
      <w:r w:rsidR="00734B44">
        <w:rPr>
          <w:rFonts w:ascii="Times New Roman" w:hAnsi="Times New Roman" w:cs="Times New Roman"/>
          <w:sz w:val="24"/>
          <w:szCs w:val="24"/>
        </w:rPr>
        <w:t>piatich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rovnopisoch, z ktorých </w:t>
      </w:r>
      <w:r w:rsidR="00734B44">
        <w:rPr>
          <w:rFonts w:ascii="Times New Roman" w:hAnsi="Times New Roman" w:cs="Times New Roman"/>
          <w:sz w:val="24"/>
          <w:szCs w:val="24"/>
        </w:rPr>
        <w:t>dva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obdrží </w:t>
      </w:r>
      <w:r w:rsidR="00E826AD" w:rsidRPr="005A3EF3">
        <w:rPr>
          <w:rFonts w:ascii="Times New Roman" w:hAnsi="Times New Roman" w:cs="Times New Roman"/>
          <w:sz w:val="24"/>
          <w:szCs w:val="24"/>
        </w:rPr>
        <w:t>poskytovateľ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a </w:t>
      </w:r>
      <w:r w:rsidR="00734B44">
        <w:rPr>
          <w:rFonts w:ascii="Times New Roman" w:hAnsi="Times New Roman" w:cs="Times New Roman"/>
          <w:sz w:val="24"/>
          <w:szCs w:val="24"/>
        </w:rPr>
        <w:t>tri</w:t>
      </w:r>
      <w:r w:rsidR="006D0C87" w:rsidRPr="005A3EF3">
        <w:rPr>
          <w:rFonts w:ascii="Times New Roman" w:hAnsi="Times New Roman" w:cs="Times New Roman"/>
          <w:sz w:val="24"/>
          <w:szCs w:val="24"/>
        </w:rPr>
        <w:t xml:space="preserve"> objednávateľ</w:t>
      </w:r>
      <w:r w:rsidR="0010395A" w:rsidRPr="005A3EF3">
        <w:rPr>
          <w:rFonts w:ascii="Times New Roman" w:hAnsi="Times New Roman" w:cs="Times New Roman"/>
          <w:sz w:val="24"/>
          <w:szCs w:val="24"/>
        </w:rPr>
        <w:t>.</w:t>
      </w:r>
    </w:p>
    <w:p w:rsidR="00D43BF5" w:rsidRPr="005A3EF3" w:rsidRDefault="00D43BF5" w:rsidP="00D43BF5">
      <w:pPr>
        <w:pStyle w:val="Odsekzoznamu"/>
        <w:spacing w:line="276" w:lineRule="auto"/>
        <w:ind w:lef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124C7">
      <w:pPr>
        <w:pStyle w:val="Odsekzoznamu"/>
        <w:numPr>
          <w:ilvl w:val="0"/>
          <w:numId w:val="19"/>
        </w:numPr>
        <w:spacing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Zmluvné strany prehlasujú, že </w:t>
      </w:r>
      <w:r w:rsidR="00E815FF" w:rsidRPr="005A3EF3">
        <w:rPr>
          <w:rFonts w:ascii="Times New Roman" w:hAnsi="Times New Roman" w:cs="Times New Roman"/>
          <w:sz w:val="24"/>
          <w:szCs w:val="24"/>
        </w:rPr>
        <w:t>si rámcovú dohodu prečítali, jej ustanoveniam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porozumeli</w:t>
      </w:r>
      <w:r w:rsidR="00E815FF" w:rsidRPr="005A3EF3">
        <w:rPr>
          <w:rFonts w:ascii="Times New Roman" w:hAnsi="Times New Roman" w:cs="Times New Roman"/>
          <w:sz w:val="24"/>
          <w:szCs w:val="24"/>
        </w:rPr>
        <w:t>,</w:t>
      </w:r>
      <w:r w:rsidR="003A1498" w:rsidRPr="005A3EF3">
        <w:rPr>
          <w:rFonts w:ascii="Times New Roman" w:hAnsi="Times New Roman" w:cs="Times New Roman"/>
          <w:sz w:val="24"/>
          <w:szCs w:val="24"/>
        </w:rPr>
        <w:t xml:space="preserve"> čo do obsahu </w:t>
      </w:r>
      <w:r w:rsidRPr="005A3EF3">
        <w:rPr>
          <w:rFonts w:ascii="Times New Roman" w:hAnsi="Times New Roman" w:cs="Times New Roman"/>
          <w:sz w:val="24"/>
          <w:szCs w:val="24"/>
        </w:rPr>
        <w:t xml:space="preserve">i rozsahu, </w:t>
      </w:r>
      <w:r w:rsidR="00E815FF" w:rsidRPr="005A3EF3">
        <w:rPr>
          <w:rFonts w:ascii="Times New Roman" w:hAnsi="Times New Roman" w:cs="Times New Roman"/>
          <w:sz w:val="24"/>
          <w:szCs w:val="24"/>
        </w:rPr>
        <w:t xml:space="preserve">rámcová dohoda nebola uzatvorená v tiesni za nevýhodných podmienok a na </w:t>
      </w:r>
      <w:r w:rsidRPr="005A3EF3">
        <w:rPr>
          <w:rFonts w:ascii="Times New Roman" w:hAnsi="Times New Roman" w:cs="Times New Roman"/>
          <w:sz w:val="24"/>
          <w:szCs w:val="24"/>
        </w:rPr>
        <w:t xml:space="preserve">znak </w:t>
      </w:r>
      <w:r w:rsidR="00E815FF" w:rsidRPr="005A3EF3">
        <w:rPr>
          <w:rFonts w:ascii="Times New Roman" w:hAnsi="Times New Roman" w:cs="Times New Roman"/>
          <w:sz w:val="24"/>
          <w:szCs w:val="24"/>
        </w:rPr>
        <w:t xml:space="preserve">súhlasu </w:t>
      </w:r>
      <w:r w:rsidR="005C5134" w:rsidRPr="005A3EF3">
        <w:rPr>
          <w:rFonts w:ascii="Times New Roman" w:hAnsi="Times New Roman" w:cs="Times New Roman"/>
          <w:sz w:val="24"/>
          <w:szCs w:val="24"/>
        </w:rPr>
        <w:t xml:space="preserve">ju </w:t>
      </w:r>
      <w:r w:rsidR="00E815FF" w:rsidRPr="005A3EF3">
        <w:rPr>
          <w:rFonts w:ascii="Times New Roman" w:hAnsi="Times New Roman" w:cs="Times New Roman"/>
          <w:sz w:val="24"/>
          <w:szCs w:val="24"/>
        </w:rPr>
        <w:t>bez výhrad podpísali</w:t>
      </w:r>
      <w:r w:rsidRPr="005A3EF3">
        <w:rPr>
          <w:rFonts w:ascii="Times New Roman" w:hAnsi="Times New Roman" w:cs="Times New Roman"/>
          <w:sz w:val="24"/>
          <w:szCs w:val="24"/>
        </w:rPr>
        <w:t>.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C22" w:rsidRPr="005A3EF3" w:rsidRDefault="00203C22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0C87" w:rsidRPr="005A3EF3" w:rsidRDefault="006D0C87" w:rsidP="00A9557C">
      <w:pPr>
        <w:pStyle w:val="Zkladntext"/>
        <w:tabs>
          <w:tab w:val="center" w:pos="1985"/>
          <w:tab w:val="center" w:pos="652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A9557C">
        <w:rPr>
          <w:rFonts w:ascii="Times New Roman" w:hAnsi="Times New Roman" w:cs="Times New Roman"/>
          <w:sz w:val="24"/>
          <w:szCs w:val="24"/>
        </w:rPr>
        <w:t> Brezne</w:t>
      </w:r>
      <w:r w:rsidR="00FA117A" w:rsidRPr="005A3EF3">
        <w:rPr>
          <w:rFonts w:ascii="Times New Roman" w:hAnsi="Times New Roman" w:cs="Times New Roman"/>
          <w:sz w:val="24"/>
          <w:szCs w:val="24"/>
        </w:rPr>
        <w:t>,</w:t>
      </w:r>
      <w:r w:rsidRPr="005A3EF3">
        <w:rPr>
          <w:rFonts w:ascii="Times New Roman" w:hAnsi="Times New Roman" w:cs="Times New Roman"/>
          <w:sz w:val="24"/>
          <w:szCs w:val="24"/>
        </w:rPr>
        <w:t xml:space="preserve"> dňa ..</w:t>
      </w:r>
      <w:r w:rsidR="00FA117A" w:rsidRPr="005A3EF3">
        <w:rPr>
          <w:rFonts w:ascii="Times New Roman" w:hAnsi="Times New Roman" w:cs="Times New Roman"/>
          <w:sz w:val="24"/>
          <w:szCs w:val="24"/>
        </w:rPr>
        <w:t>.......</w:t>
      </w:r>
      <w:r w:rsidRPr="005A3EF3">
        <w:rPr>
          <w:rFonts w:ascii="Times New Roman" w:hAnsi="Times New Roman" w:cs="Times New Roman"/>
          <w:sz w:val="24"/>
          <w:szCs w:val="24"/>
        </w:rPr>
        <w:t>............</w:t>
      </w:r>
      <w:r w:rsidR="00A9557C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V </w:t>
      </w:r>
      <w:r w:rsidR="00D137AD" w:rsidRPr="005A3EF3">
        <w:rPr>
          <w:rFonts w:ascii="Times New Roman" w:hAnsi="Times New Roman" w:cs="Times New Roman"/>
          <w:sz w:val="24"/>
          <w:szCs w:val="24"/>
        </w:rPr>
        <w:t xml:space="preserve">................., </w:t>
      </w:r>
      <w:r w:rsidRPr="005A3EF3">
        <w:rPr>
          <w:rFonts w:ascii="Times New Roman" w:hAnsi="Times New Roman" w:cs="Times New Roman"/>
          <w:sz w:val="24"/>
          <w:szCs w:val="24"/>
        </w:rPr>
        <w:t>dňa .....</w:t>
      </w:r>
      <w:r w:rsidR="00FA117A" w:rsidRPr="005A3EF3">
        <w:rPr>
          <w:rFonts w:ascii="Times New Roman" w:hAnsi="Times New Roman" w:cs="Times New Roman"/>
          <w:sz w:val="24"/>
          <w:szCs w:val="24"/>
        </w:rPr>
        <w:t>.....</w:t>
      </w:r>
      <w:r w:rsidRPr="005A3EF3">
        <w:rPr>
          <w:rFonts w:ascii="Times New Roman" w:hAnsi="Times New Roman" w:cs="Times New Roman"/>
          <w:sz w:val="24"/>
          <w:szCs w:val="24"/>
        </w:rPr>
        <w:t>..........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jc w:val="both"/>
        <w:rPr>
          <w:rFonts w:ascii="Times New Roman" w:hAnsi="Times New Roman" w:cs="Times New Roman"/>
          <w:sz w:val="24"/>
          <w:szCs w:val="24"/>
        </w:rPr>
      </w:pPr>
      <w:r w:rsidRPr="00A9557C">
        <w:rPr>
          <w:rFonts w:ascii="Times New Roman" w:hAnsi="Times New Roman" w:cs="Times New Roman"/>
          <w:sz w:val="24"/>
          <w:szCs w:val="24"/>
        </w:rPr>
        <w:t>Objednávateľ: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Poskyto</w:t>
      </w:r>
      <w:r w:rsidRPr="00A9557C">
        <w:rPr>
          <w:rFonts w:ascii="Times New Roman" w:hAnsi="Times New Roman" w:cs="Times New Roman"/>
          <w:sz w:val="24"/>
          <w:szCs w:val="24"/>
        </w:rPr>
        <w:t>vateľ:</w:t>
      </w: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557C" w:rsidRPr="00A9557C" w:rsidRDefault="00A9557C" w:rsidP="00A9557C">
      <w:pPr>
        <w:jc w:val="both"/>
        <w:rPr>
          <w:rFonts w:ascii="Times New Roman" w:hAnsi="Times New Roman" w:cs="Times New Roman"/>
          <w:sz w:val="24"/>
          <w:szCs w:val="24"/>
        </w:rPr>
      </w:pPr>
      <w:r w:rsidRPr="00A9557C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  <w:t>...................................................</w:t>
      </w:r>
    </w:p>
    <w:p w:rsidR="00A9557C" w:rsidRPr="00A9557C" w:rsidRDefault="00A9557C" w:rsidP="00A955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57C">
        <w:rPr>
          <w:rFonts w:ascii="Times New Roman" w:hAnsi="Times New Roman" w:cs="Times New Roman"/>
          <w:b/>
          <w:sz w:val="24"/>
          <w:szCs w:val="24"/>
        </w:rPr>
        <w:t>JUDr. Tomáš Abel PhD.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  <w:t>Titul, meno, priezvisko, funkcia</w:t>
      </w:r>
    </w:p>
    <w:p w:rsidR="00A9557C" w:rsidRPr="00A9557C" w:rsidRDefault="00A9557C" w:rsidP="00A9557C">
      <w:pPr>
        <w:rPr>
          <w:rFonts w:ascii="Times New Roman" w:hAnsi="Times New Roman" w:cs="Times New Roman"/>
          <w:sz w:val="24"/>
          <w:szCs w:val="24"/>
        </w:rPr>
      </w:pPr>
      <w:r w:rsidRPr="00A9557C">
        <w:rPr>
          <w:rFonts w:ascii="Times New Roman" w:hAnsi="Times New Roman" w:cs="Times New Roman"/>
          <w:sz w:val="24"/>
          <w:szCs w:val="24"/>
        </w:rPr>
        <w:t>primátor mesta</w:t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  <w:r w:rsidRPr="00A9557C">
        <w:rPr>
          <w:rFonts w:ascii="Times New Roman" w:hAnsi="Times New Roman" w:cs="Times New Roman"/>
          <w:sz w:val="24"/>
          <w:szCs w:val="24"/>
        </w:rPr>
        <w:tab/>
      </w: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AA6307" w:rsidRDefault="00AA6307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B56033" w:rsidRPr="00B56033" w:rsidRDefault="00DA4B0D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  <w:r w:rsidRPr="00B56033">
        <w:rPr>
          <w:rFonts w:ascii="Times New Roman" w:hAnsi="Times New Roman" w:cs="Times New Roman"/>
          <w:sz w:val="24"/>
          <w:szCs w:val="24"/>
        </w:rPr>
        <w:lastRenderedPageBreak/>
        <w:t xml:space="preserve">Príloha č. </w:t>
      </w:r>
      <w:r w:rsidR="007B01E3" w:rsidRPr="00B56033">
        <w:rPr>
          <w:rFonts w:ascii="Times New Roman" w:hAnsi="Times New Roman" w:cs="Times New Roman"/>
          <w:sz w:val="24"/>
          <w:szCs w:val="24"/>
        </w:rPr>
        <w:t>1</w:t>
      </w:r>
      <w:r w:rsidR="00B56033" w:rsidRPr="00B56033">
        <w:rPr>
          <w:rFonts w:ascii="Times New Roman" w:hAnsi="Times New Roman" w:cs="Times New Roman"/>
          <w:sz w:val="24"/>
          <w:szCs w:val="24"/>
        </w:rPr>
        <w:t xml:space="preserve"> Rámcovej dohody o poskytovaní služieb </w:t>
      </w:r>
    </w:p>
    <w:p w:rsidR="00B56033" w:rsidRPr="00B56033" w:rsidRDefault="00B56033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DA4B0D" w:rsidRPr="005E1C4B" w:rsidRDefault="00B56033" w:rsidP="00B56033">
      <w:pPr>
        <w:spacing w:line="276" w:lineRule="auto"/>
        <w:ind w:left="360" w:right="274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C4B">
        <w:rPr>
          <w:rFonts w:ascii="Times New Roman" w:hAnsi="Times New Roman" w:cs="Times New Roman"/>
          <w:b/>
          <w:sz w:val="28"/>
          <w:szCs w:val="28"/>
        </w:rPr>
        <w:t xml:space="preserve"> Podrobná špecifikácia predmetu zákazky</w:t>
      </w:r>
    </w:p>
    <w:p w:rsidR="00437011" w:rsidRDefault="00437011" w:rsidP="00437011">
      <w:pPr>
        <w:rPr>
          <w:rFonts w:ascii="Times New Roman" w:hAnsi="Times New Roman"/>
          <w:bCs/>
          <w:color w:val="000000"/>
          <w:sz w:val="24"/>
          <w:lang w:eastAsia="cs-CZ"/>
        </w:rPr>
      </w:pPr>
      <w:r w:rsidRPr="00EA4ACC">
        <w:rPr>
          <w:rFonts w:ascii="Times New Roman" w:hAnsi="Times New Roman"/>
          <w:bCs/>
          <w:color w:val="000000"/>
          <w:sz w:val="24"/>
          <w:lang w:eastAsia="cs-CZ"/>
        </w:rPr>
        <w:t xml:space="preserve">Predmetom zákazky je zabezpečenie stravovania pre prijímateľov sociálnej služby v </w:t>
      </w:r>
      <w:r w:rsidRPr="00437011">
        <w:rPr>
          <w:rFonts w:ascii="Times New Roman" w:hAnsi="Times New Roman"/>
          <w:b/>
          <w:bCs/>
          <w:color w:val="000000"/>
          <w:sz w:val="24"/>
          <w:lang w:eastAsia="cs-CZ"/>
        </w:rPr>
        <w:t xml:space="preserve">Zariadení pre seniorov a dennom stacionári „Boženka“ </w:t>
      </w:r>
      <w:r w:rsidRPr="00EA4ACC">
        <w:rPr>
          <w:rFonts w:ascii="Times New Roman" w:hAnsi="Times New Roman"/>
          <w:bCs/>
          <w:color w:val="000000"/>
          <w:sz w:val="24"/>
          <w:lang w:eastAsia="cs-CZ"/>
        </w:rPr>
        <w:t>v Brezne,</w:t>
      </w:r>
      <w:r>
        <w:rPr>
          <w:rFonts w:ascii="Times New Roman" w:hAnsi="Times New Roman"/>
          <w:bCs/>
          <w:color w:val="000000"/>
          <w:sz w:val="24"/>
          <w:lang w:eastAsia="cs-CZ"/>
        </w:rPr>
        <w:t xml:space="preserve"> na ul. Boženy Němcovej 1090/25, t. j. </w:t>
      </w:r>
      <w:r w:rsidRPr="008455DD">
        <w:rPr>
          <w:rFonts w:ascii="Times New Roman" w:hAnsi="Times New Roman"/>
          <w:bCs/>
          <w:color w:val="000000"/>
          <w:sz w:val="24"/>
          <w:lang w:eastAsia="cs-CZ"/>
        </w:rPr>
        <w:t xml:space="preserve"> príprava a dovoz stravy </w:t>
      </w:r>
      <w:r>
        <w:rPr>
          <w:rFonts w:ascii="Times New Roman" w:hAnsi="Times New Roman"/>
          <w:bCs/>
          <w:color w:val="000000"/>
          <w:sz w:val="24"/>
          <w:lang w:eastAsia="cs-CZ"/>
        </w:rPr>
        <w:t xml:space="preserve">(vrátane vyloženia na miesto určené objednávateľom)  </w:t>
      </w:r>
      <w:r w:rsidRPr="005A3EF3">
        <w:rPr>
          <w:rFonts w:ascii="Times New Roman" w:hAnsi="Times New Roman" w:cs="Times New Roman"/>
          <w:sz w:val="24"/>
          <w:szCs w:val="24"/>
        </w:rPr>
        <w:t>pre 40 prijímateľov pobytovej sociálnej služby a 10 prijímateľov ambulantnej sociálnej služby</w:t>
      </w:r>
      <w:r>
        <w:rPr>
          <w:rFonts w:ascii="Times New Roman" w:hAnsi="Times New Roman"/>
          <w:bCs/>
          <w:color w:val="000000"/>
          <w:sz w:val="24"/>
          <w:lang w:eastAsia="cs-CZ"/>
        </w:rPr>
        <w:t>.</w:t>
      </w:r>
    </w:p>
    <w:p w:rsidR="00437011" w:rsidRDefault="00437011" w:rsidP="00437011">
      <w:pPr>
        <w:rPr>
          <w:rFonts w:ascii="Times New Roman" w:hAnsi="Times New Roman"/>
          <w:bCs/>
          <w:color w:val="000000"/>
          <w:sz w:val="24"/>
          <w:lang w:eastAsia="cs-CZ"/>
        </w:rPr>
      </w:pPr>
    </w:p>
    <w:p w:rsidR="00437011" w:rsidRPr="00DE27C4" w:rsidRDefault="00437011" w:rsidP="00437011">
      <w:pPr>
        <w:rPr>
          <w:rFonts w:ascii="Times New Roman" w:hAnsi="Times New Roman"/>
          <w:bCs/>
          <w:color w:val="000000"/>
          <w:sz w:val="24"/>
          <w:lang w:eastAsia="cs-CZ"/>
        </w:rPr>
      </w:pPr>
      <w:r>
        <w:rPr>
          <w:rFonts w:ascii="Times New Roman" w:hAnsi="Times New Roman"/>
          <w:bCs/>
          <w:color w:val="000000"/>
          <w:sz w:val="24"/>
          <w:lang w:eastAsia="cs-CZ"/>
        </w:rPr>
        <w:t xml:space="preserve">Strava bude pripravovaná a dodávaná denne, </w:t>
      </w:r>
      <w:r w:rsidRPr="00DE27C4">
        <w:rPr>
          <w:rFonts w:ascii="Times New Roman" w:hAnsi="Times New Roman"/>
          <w:bCs/>
          <w:color w:val="000000"/>
          <w:sz w:val="24"/>
          <w:lang w:eastAsia="cs-CZ"/>
        </w:rPr>
        <w:t>v</w:t>
      </w:r>
      <w:r>
        <w:rPr>
          <w:rFonts w:ascii="Times New Roman" w:hAnsi="Times New Roman"/>
          <w:bCs/>
          <w:color w:val="000000"/>
          <w:sz w:val="24"/>
          <w:lang w:eastAsia="cs-CZ"/>
        </w:rPr>
        <w:t>rátane víkendov a štátnych sviatkov,</w:t>
      </w:r>
      <w:r w:rsidRPr="00DE27C4">
        <w:rPr>
          <w:rFonts w:ascii="Times New Roman" w:hAnsi="Times New Roman"/>
          <w:bCs/>
          <w:color w:val="000000"/>
          <w:sz w:val="24"/>
          <w:lang w:eastAsia="cs-CZ"/>
        </w:rPr>
        <w:t xml:space="preserve"> v počte a</w:t>
      </w:r>
      <w:r>
        <w:rPr>
          <w:rFonts w:ascii="Times New Roman" w:hAnsi="Times New Roman"/>
          <w:bCs/>
          <w:color w:val="000000"/>
          <w:sz w:val="24"/>
          <w:lang w:eastAsia="cs-CZ"/>
        </w:rPr>
        <w:t xml:space="preserve"> druhu podľa aktuálnej potreby </w:t>
      </w:r>
      <w:r w:rsidRPr="00437011">
        <w:rPr>
          <w:rFonts w:ascii="Times New Roman" w:hAnsi="Times New Roman"/>
          <w:bCs/>
          <w:sz w:val="24"/>
          <w:lang w:eastAsia="cs-CZ"/>
        </w:rPr>
        <w:t xml:space="preserve">objednávateľa  nasledovne: </w:t>
      </w:r>
    </w:p>
    <w:p w:rsidR="00437011" w:rsidRPr="00437011" w:rsidRDefault="00437011" w:rsidP="00437011">
      <w:pPr>
        <w:pStyle w:val="Odsekzoznamu"/>
        <w:numPr>
          <w:ilvl w:val="0"/>
          <w:numId w:val="25"/>
        </w:numPr>
        <w:rPr>
          <w:rFonts w:ascii="Times New Roman" w:hAnsi="Times New Roman"/>
          <w:bCs/>
          <w:color w:val="000000"/>
          <w:sz w:val="24"/>
          <w:lang w:eastAsia="cs-CZ"/>
        </w:rPr>
      </w:pPr>
      <w:r w:rsidRPr="00437011">
        <w:rPr>
          <w:rFonts w:ascii="Times New Roman" w:hAnsi="Times New Roman"/>
          <w:bCs/>
          <w:color w:val="000000"/>
          <w:sz w:val="24"/>
          <w:lang w:eastAsia="cs-CZ"/>
        </w:rPr>
        <w:t>celodenná racionálna strava</w:t>
      </w:r>
    </w:p>
    <w:p w:rsidR="00437011" w:rsidRPr="00437011" w:rsidRDefault="00437011" w:rsidP="00437011">
      <w:pPr>
        <w:pStyle w:val="Odsekzoznamu"/>
        <w:numPr>
          <w:ilvl w:val="0"/>
          <w:numId w:val="25"/>
        </w:numPr>
        <w:rPr>
          <w:rFonts w:ascii="Times New Roman" w:hAnsi="Times New Roman"/>
          <w:bCs/>
          <w:color w:val="000000"/>
          <w:sz w:val="24"/>
          <w:lang w:eastAsia="cs-CZ"/>
        </w:rPr>
      </w:pPr>
      <w:r w:rsidRPr="00437011">
        <w:rPr>
          <w:rFonts w:ascii="Times New Roman" w:hAnsi="Times New Roman"/>
          <w:bCs/>
          <w:color w:val="000000"/>
          <w:sz w:val="24"/>
          <w:lang w:eastAsia="cs-CZ"/>
        </w:rPr>
        <w:t>celodenná diabetická</w:t>
      </w:r>
      <w:r w:rsidR="0060624E">
        <w:rPr>
          <w:rFonts w:ascii="Times New Roman" w:hAnsi="Times New Roman"/>
          <w:bCs/>
          <w:color w:val="000000"/>
          <w:sz w:val="24"/>
          <w:lang w:eastAsia="cs-CZ"/>
        </w:rPr>
        <w:t xml:space="preserve"> </w:t>
      </w:r>
      <w:r w:rsidRPr="00437011">
        <w:rPr>
          <w:rFonts w:ascii="Times New Roman" w:hAnsi="Times New Roman"/>
          <w:bCs/>
          <w:color w:val="000000"/>
          <w:sz w:val="24"/>
          <w:lang w:eastAsia="cs-CZ"/>
        </w:rPr>
        <w:t>strava</w:t>
      </w:r>
    </w:p>
    <w:p w:rsidR="00437011" w:rsidRPr="00437011" w:rsidRDefault="00437011" w:rsidP="00D93ACC">
      <w:pPr>
        <w:spacing w:line="276" w:lineRule="auto"/>
        <w:jc w:val="both"/>
        <w:rPr>
          <w:rFonts w:ascii="Times New Roman" w:hAnsi="Times New Roman"/>
          <w:bCs/>
          <w:color w:val="000000"/>
          <w:sz w:val="24"/>
          <w:lang w:eastAsia="cs-CZ"/>
        </w:rPr>
      </w:pPr>
    </w:p>
    <w:p w:rsid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011">
        <w:rPr>
          <w:rFonts w:ascii="Times New Roman" w:hAnsi="Times New Roman" w:cs="Times New Roman"/>
          <w:sz w:val="24"/>
          <w:szCs w:val="24"/>
        </w:rPr>
        <w:t xml:space="preserve">Predpokladaný počet jedál -   </w:t>
      </w:r>
      <w:r w:rsidRPr="00437011">
        <w:rPr>
          <w:rFonts w:ascii="Times New Roman" w:hAnsi="Times New Roman" w:cs="Times New Roman"/>
          <w:b/>
          <w:sz w:val="24"/>
          <w:szCs w:val="24"/>
        </w:rPr>
        <w:t>racionálna</w:t>
      </w:r>
      <w:r w:rsidRPr="00437011">
        <w:rPr>
          <w:rFonts w:ascii="Times New Roman" w:hAnsi="Times New Roman" w:cs="Times New Roman"/>
          <w:sz w:val="24"/>
          <w:szCs w:val="24"/>
        </w:rPr>
        <w:t xml:space="preserve">  </w:t>
      </w:r>
      <w:r w:rsidRPr="00437011">
        <w:rPr>
          <w:rFonts w:ascii="Times New Roman" w:hAnsi="Times New Roman" w:cs="Times New Roman"/>
          <w:b/>
          <w:sz w:val="24"/>
          <w:szCs w:val="24"/>
        </w:rPr>
        <w:t>strava</w:t>
      </w:r>
      <w:r w:rsidRPr="00437011">
        <w:rPr>
          <w:rFonts w:ascii="Times New Roman" w:hAnsi="Times New Roman" w:cs="Times New Roman"/>
          <w:sz w:val="24"/>
          <w:szCs w:val="24"/>
        </w:rPr>
        <w:t xml:space="preserve"> na </w:t>
      </w:r>
      <w:r w:rsidRPr="009B3613">
        <w:rPr>
          <w:rFonts w:ascii="Times New Roman" w:hAnsi="Times New Roman" w:cs="Times New Roman"/>
          <w:sz w:val="24"/>
          <w:szCs w:val="24"/>
        </w:rPr>
        <w:t xml:space="preserve">obdobie účinnosti rámcovej </w:t>
      </w:r>
      <w:r w:rsidRPr="00437011">
        <w:rPr>
          <w:rFonts w:ascii="Times New Roman" w:hAnsi="Times New Roman" w:cs="Times New Roman"/>
          <w:sz w:val="24"/>
          <w:szCs w:val="24"/>
        </w:rPr>
        <w:t>dohody je</w:t>
      </w:r>
    </w:p>
    <w:p w:rsidR="00D93ACC" w:rsidRPr="00437011" w:rsidRDefault="00876855" w:rsidP="00D93A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150 </w:t>
      </w:r>
      <w:r w:rsidR="00F204D0">
        <w:rPr>
          <w:rFonts w:ascii="Times New Roman" w:hAnsi="Times New Roman" w:cs="Times New Roman"/>
          <w:sz w:val="24"/>
          <w:szCs w:val="24"/>
        </w:rPr>
        <w:t>120</w:t>
      </w:r>
      <w:r w:rsidR="00D93ACC" w:rsidRPr="00437011">
        <w:rPr>
          <w:rFonts w:ascii="Times New Roman" w:hAnsi="Times New Roman" w:cs="Times New Roman"/>
          <w:sz w:val="24"/>
          <w:szCs w:val="24"/>
        </w:rPr>
        <w:t xml:space="preserve"> ks v členení: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raňajky:   45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30 960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desiata:    45 ks/ deň, spolu                             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30 960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obed:        45 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30 960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olovrant:  45 ks/ deň, spolu                             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30 960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večera:     36 ks/ deň 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                        </w:t>
      </w:r>
      <w:r w:rsidR="00BF28F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26 280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ks.</w:t>
      </w:r>
    </w:p>
    <w:p w:rsidR="00D93ACC" w:rsidRP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</w:p>
    <w:p w:rsidR="00437011" w:rsidRDefault="00D93ACC" w:rsidP="00D93ACC">
      <w:p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Predpokladaný počet jedál -  </w:t>
      </w:r>
      <w:r w:rsidR="0060624E">
        <w:rPr>
          <w:rFonts w:ascii="Times New Roman" w:hAnsi="Times New Roman" w:cs="Times New Roman"/>
          <w:b/>
          <w:noProof w:val="0"/>
          <w:kern w:val="2"/>
          <w:sz w:val="24"/>
          <w:szCs w:val="24"/>
          <w:lang w:eastAsia="ar-SA"/>
        </w:rPr>
        <w:t xml:space="preserve">diabetická </w:t>
      </w:r>
      <w:r w:rsidRPr="00437011">
        <w:rPr>
          <w:rFonts w:ascii="Times New Roman" w:hAnsi="Times New Roman" w:cs="Times New Roman"/>
          <w:b/>
          <w:noProof w:val="0"/>
          <w:kern w:val="2"/>
          <w:sz w:val="24"/>
          <w:szCs w:val="24"/>
          <w:lang w:eastAsia="ar-SA"/>
        </w:rPr>
        <w:t>strava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na </w:t>
      </w:r>
      <w:r w:rsidRPr="009B3613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obdobie účinnosti rámcovej 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dohody je</w:t>
      </w:r>
    </w:p>
    <w:p w:rsidR="00D93ACC" w:rsidRPr="00437011" w:rsidRDefault="00876855" w:rsidP="00D93ACC">
      <w:p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16 680</w:t>
      </w:r>
      <w:r w:rsidR="00D93ACC"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 v členení: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raňajky: 5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3 440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ks, 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desiata:  5 ks/ deň, spolu                               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3 440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obed: 5 ks/ deň,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3 440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 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olovrant: 5 ks/ deň, spolu                              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3 440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ks, ZPS + DS</w:t>
      </w:r>
    </w:p>
    <w:p w:rsidR="00D93ACC" w:rsidRPr="00437011" w:rsidRDefault="00D93ACC" w:rsidP="00D93ACC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</w:pP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večera: 4 ks/ deň  spolu: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ab/>
        <w:t xml:space="preserve">                      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 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</w:t>
      </w:r>
      <w:r w:rsidR="00876855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>2 920</w:t>
      </w:r>
      <w:r w:rsidRPr="00437011">
        <w:rPr>
          <w:rFonts w:ascii="Times New Roman" w:hAnsi="Times New Roman" w:cs="Times New Roman"/>
          <w:noProof w:val="0"/>
          <w:kern w:val="2"/>
          <w:sz w:val="24"/>
          <w:szCs w:val="24"/>
          <w:lang w:eastAsia="ar-SA"/>
        </w:rPr>
        <w:t xml:space="preserve"> ks.</w:t>
      </w:r>
    </w:p>
    <w:p w:rsidR="00D93ACC" w:rsidRDefault="00D93ACC" w:rsidP="00D93AC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Uvedené predpokladané počty jedál majú informatívny charakter a menia sa podľa aktuálnych požiadaviek objednávateľa.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033" w:rsidRDefault="006D0C87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B56033">
        <w:rPr>
          <w:rFonts w:ascii="Times New Roman" w:hAnsi="Times New Roman" w:cs="Times New Roman"/>
          <w:b/>
        </w:rPr>
        <w:t xml:space="preserve">Hodnota </w:t>
      </w:r>
      <w:r w:rsidRPr="005A3EF3">
        <w:rPr>
          <w:rFonts w:ascii="Times New Roman" w:hAnsi="Times New Roman" w:cs="Times New Roman"/>
        </w:rPr>
        <w:t>stravnej jednotky</w:t>
      </w:r>
      <w:r w:rsidR="00067229" w:rsidRPr="005A3EF3">
        <w:rPr>
          <w:rFonts w:ascii="Times New Roman" w:hAnsi="Times New Roman" w:cs="Times New Roman"/>
        </w:rPr>
        <w:t xml:space="preserve"> (SJ)</w:t>
      </w:r>
      <w:r w:rsidRPr="005A3EF3">
        <w:rPr>
          <w:rFonts w:ascii="Times New Roman" w:hAnsi="Times New Roman" w:cs="Times New Roman"/>
        </w:rPr>
        <w:t xml:space="preserve"> </w:t>
      </w:r>
      <w:r w:rsidR="00734B44">
        <w:rPr>
          <w:rFonts w:ascii="Times New Roman" w:hAnsi="Times New Roman" w:cs="Times New Roman"/>
        </w:rPr>
        <w:t xml:space="preserve">celodennej </w:t>
      </w:r>
      <w:r w:rsidR="00734B44" w:rsidRPr="00B56033">
        <w:rPr>
          <w:rFonts w:ascii="Times New Roman" w:hAnsi="Times New Roman" w:cs="Times New Roman"/>
          <w:b/>
        </w:rPr>
        <w:t>racionálnej stravy</w:t>
      </w:r>
      <w:r w:rsidR="00734B44">
        <w:rPr>
          <w:rFonts w:ascii="Times New Roman" w:hAnsi="Times New Roman" w:cs="Times New Roman"/>
        </w:rPr>
        <w:t xml:space="preserve"> </w:t>
      </w:r>
      <w:r w:rsidR="005D0ECD" w:rsidRPr="005A3EF3">
        <w:rPr>
          <w:rFonts w:ascii="Times New Roman" w:hAnsi="Times New Roman" w:cs="Times New Roman"/>
        </w:rPr>
        <w:t>musí byť</w:t>
      </w:r>
      <w:r w:rsidRPr="005A3EF3">
        <w:rPr>
          <w:rFonts w:ascii="Times New Roman" w:hAnsi="Times New Roman" w:cs="Times New Roman"/>
        </w:rPr>
        <w:t xml:space="preserve"> </w:t>
      </w:r>
      <w:r w:rsidR="009B5549" w:rsidRPr="005A3EF3">
        <w:rPr>
          <w:rFonts w:ascii="Times New Roman" w:hAnsi="Times New Roman" w:cs="Times New Roman"/>
        </w:rPr>
        <w:t xml:space="preserve">maximálne </w:t>
      </w:r>
      <w:r w:rsidRPr="005A3EF3">
        <w:rPr>
          <w:rFonts w:ascii="Times New Roman" w:hAnsi="Times New Roman" w:cs="Times New Roman"/>
        </w:rPr>
        <w:t xml:space="preserve">vo výške </w:t>
      </w:r>
    </w:p>
    <w:p w:rsidR="00B56033" w:rsidRDefault="00E0092E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5A3EF3">
        <w:rPr>
          <w:rFonts w:ascii="Times New Roman" w:hAnsi="Times New Roman" w:cs="Times New Roman"/>
          <w:b/>
        </w:rPr>
        <w:t>6,0</w:t>
      </w:r>
      <w:r w:rsidR="006D0C87" w:rsidRPr="005A3EF3">
        <w:rPr>
          <w:rFonts w:ascii="Times New Roman" w:hAnsi="Times New Roman" w:cs="Times New Roman"/>
          <w:b/>
        </w:rPr>
        <w:t>0 EUR</w:t>
      </w:r>
      <w:r w:rsidR="00602CFF" w:rsidRPr="005A3EF3">
        <w:rPr>
          <w:rFonts w:ascii="Times New Roman" w:hAnsi="Times New Roman" w:cs="Times New Roman"/>
          <w:b/>
        </w:rPr>
        <w:t xml:space="preserve"> na celý deň, t. j. spolu raňajky,</w:t>
      </w:r>
      <w:r w:rsidR="009C3D15" w:rsidRPr="005A3EF3">
        <w:rPr>
          <w:rFonts w:ascii="Times New Roman" w:hAnsi="Times New Roman" w:cs="Times New Roman"/>
          <w:b/>
        </w:rPr>
        <w:t xml:space="preserve"> desiata</w:t>
      </w:r>
      <w:r w:rsidR="00602CFF" w:rsidRPr="005A3EF3">
        <w:rPr>
          <w:rFonts w:ascii="Times New Roman" w:hAnsi="Times New Roman" w:cs="Times New Roman"/>
          <w:b/>
        </w:rPr>
        <w:t xml:space="preserve"> obed, </w:t>
      </w:r>
      <w:r w:rsidR="009C3D15" w:rsidRPr="005A3EF3">
        <w:rPr>
          <w:rFonts w:ascii="Times New Roman" w:hAnsi="Times New Roman" w:cs="Times New Roman"/>
          <w:b/>
        </w:rPr>
        <w:t xml:space="preserve">olovrant, </w:t>
      </w:r>
      <w:r w:rsidR="00602CFF" w:rsidRPr="005A3EF3">
        <w:rPr>
          <w:rFonts w:ascii="Times New Roman" w:hAnsi="Times New Roman" w:cs="Times New Roman"/>
          <w:b/>
        </w:rPr>
        <w:t>večera</w:t>
      </w:r>
      <w:r w:rsidR="005C5134" w:rsidRPr="005A3EF3">
        <w:rPr>
          <w:rFonts w:ascii="Times New Roman" w:hAnsi="Times New Roman" w:cs="Times New Roman"/>
          <w:b/>
        </w:rPr>
        <w:t>.</w:t>
      </w:r>
      <w:r w:rsidR="00E1690E" w:rsidRPr="005A3EF3">
        <w:rPr>
          <w:rFonts w:ascii="Times New Roman" w:hAnsi="Times New Roman" w:cs="Times New Roman"/>
          <w:b/>
        </w:rPr>
        <w:t xml:space="preserve"> </w:t>
      </w:r>
    </w:p>
    <w:p w:rsidR="00B56033" w:rsidRDefault="00B56033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B56033" w:rsidRDefault="009C3D15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B56033">
        <w:rPr>
          <w:rFonts w:ascii="Times New Roman" w:hAnsi="Times New Roman" w:cs="Times New Roman"/>
          <w:b/>
        </w:rPr>
        <w:t>Hodnota</w:t>
      </w:r>
      <w:r w:rsidRPr="005A3EF3">
        <w:rPr>
          <w:rFonts w:ascii="Times New Roman" w:hAnsi="Times New Roman" w:cs="Times New Roman"/>
        </w:rPr>
        <w:t xml:space="preserve"> stravnej jednotky (SJ)v prípade </w:t>
      </w:r>
      <w:r w:rsidRPr="00B56033">
        <w:rPr>
          <w:rFonts w:ascii="Times New Roman" w:hAnsi="Times New Roman" w:cs="Times New Roman"/>
          <w:b/>
        </w:rPr>
        <w:t>diabetickej stravy</w:t>
      </w:r>
      <w:r w:rsidRPr="005A3EF3">
        <w:rPr>
          <w:rFonts w:ascii="Times New Roman" w:hAnsi="Times New Roman" w:cs="Times New Roman"/>
        </w:rPr>
        <w:t xml:space="preserve"> musí byť maximálne vo výške </w:t>
      </w:r>
      <w:r w:rsidR="007C5F1B" w:rsidRPr="005A3EF3">
        <w:rPr>
          <w:rFonts w:ascii="Times New Roman" w:hAnsi="Times New Roman" w:cs="Times New Roman"/>
          <w:b/>
        </w:rPr>
        <w:t xml:space="preserve">6,50 </w:t>
      </w:r>
      <w:r w:rsidRPr="005A3EF3">
        <w:rPr>
          <w:rFonts w:ascii="Times New Roman" w:hAnsi="Times New Roman" w:cs="Times New Roman"/>
          <w:b/>
        </w:rPr>
        <w:t xml:space="preserve">EUR na celý deň, t. j. spolu raňajky, desiata obed, olovrant, večera. </w:t>
      </w:r>
    </w:p>
    <w:p w:rsidR="00B56033" w:rsidRDefault="00B56033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</w:p>
    <w:p w:rsidR="006D0C87" w:rsidRDefault="003F18D6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A3EF3">
        <w:rPr>
          <w:rFonts w:ascii="Times New Roman" w:hAnsi="Times New Roman" w:cs="Times New Roman"/>
        </w:rPr>
        <w:t>Hodnota stravnej jednotky zahŕňa náklady na s</w:t>
      </w:r>
      <w:r w:rsidR="00B36DA8">
        <w:rPr>
          <w:rFonts w:ascii="Times New Roman" w:hAnsi="Times New Roman" w:cs="Times New Roman"/>
        </w:rPr>
        <w:t xml:space="preserve">uroviny aj náklady na prípravu a </w:t>
      </w:r>
      <w:r w:rsidRPr="005A3EF3">
        <w:rPr>
          <w:rFonts w:ascii="Times New Roman" w:hAnsi="Times New Roman" w:cs="Times New Roman"/>
        </w:rPr>
        <w:t xml:space="preserve">dovoz </w:t>
      </w:r>
      <w:r w:rsidRPr="00B36DA8">
        <w:rPr>
          <w:rFonts w:ascii="Times New Roman" w:hAnsi="Times New Roman" w:cs="Times New Roman"/>
        </w:rPr>
        <w:t>stravy</w:t>
      </w:r>
      <w:r w:rsidR="00B36DA8">
        <w:rPr>
          <w:rFonts w:ascii="Times New Roman" w:hAnsi="Times New Roman" w:cs="Times New Roman"/>
        </w:rPr>
        <w:t xml:space="preserve">. </w:t>
      </w:r>
      <w:r w:rsidRPr="005A3EF3">
        <w:rPr>
          <w:rFonts w:ascii="Times New Roman" w:hAnsi="Times New Roman" w:cs="Times New Roman"/>
        </w:rPr>
        <w:t>Hodnota stravnej jednotky bude rozčlenená nasledovne:</w:t>
      </w:r>
    </w:p>
    <w:p w:rsidR="00B56033" w:rsidRDefault="00B56033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</w:rPr>
      </w:pPr>
    </w:p>
    <w:p w:rsidR="00734B44" w:rsidRPr="005E1C4B" w:rsidRDefault="00734B44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C4B">
        <w:rPr>
          <w:rFonts w:ascii="Times New Roman" w:hAnsi="Times New Roman" w:cs="Times New Roman"/>
          <w:b/>
          <w:sz w:val="28"/>
          <w:szCs w:val="28"/>
        </w:rPr>
        <w:t>Racionálna strava</w:t>
      </w:r>
      <w:r w:rsidR="006B3E12" w:rsidRPr="005E1C4B">
        <w:rPr>
          <w:rFonts w:ascii="Times New Roman" w:hAnsi="Times New Roman" w:cs="Times New Roman"/>
          <w:b/>
          <w:sz w:val="28"/>
          <w:szCs w:val="28"/>
        </w:rPr>
        <w:t xml:space="preserve"> / 1 prijímateľ</w:t>
      </w:r>
      <w:r w:rsidRPr="005E1C4B">
        <w:rPr>
          <w:rFonts w:ascii="Times New Roman" w:hAnsi="Times New Roman" w:cs="Times New Roman"/>
          <w:b/>
          <w:sz w:val="28"/>
          <w:szCs w:val="28"/>
        </w:rPr>
        <w:t>:</w:t>
      </w:r>
    </w:p>
    <w:p w:rsidR="00792F22" w:rsidRDefault="005E1C4B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E1C4B">
        <w:rPr>
          <w:rFonts w:ascii="Times New Roman" w:hAnsi="Times New Roman" w:cs="Times New Roman"/>
          <w:b/>
        </w:rPr>
        <w:t>Celková hodnota stravnej jednotky</w:t>
      </w:r>
      <w:r w:rsidR="00792F22" w:rsidRPr="005E1C4B">
        <w:rPr>
          <w:rFonts w:ascii="Times New Roman" w:hAnsi="Times New Roman" w:cs="Times New Roman"/>
          <w:b/>
        </w:rPr>
        <w:t xml:space="preserve">   ................................ EUR s DPH</w:t>
      </w:r>
      <w:r w:rsidR="00792F22">
        <w:rPr>
          <w:rFonts w:ascii="Times New Roman" w:hAnsi="Times New Roman" w:cs="Times New Roman"/>
        </w:rPr>
        <w:t xml:space="preserve"> </w:t>
      </w:r>
      <w:r w:rsidR="00792F22" w:rsidRPr="00792F22">
        <w:rPr>
          <w:rFonts w:ascii="Times New Roman" w:hAnsi="Times New Roman" w:cs="Times New Roman"/>
          <w:color w:val="FF0000"/>
        </w:rPr>
        <w:t xml:space="preserve">(vyplní uchádzač) </w:t>
      </w:r>
      <w:r w:rsidR="00792F22">
        <w:rPr>
          <w:rFonts w:ascii="Times New Roman" w:hAnsi="Times New Roman" w:cs="Times New Roman"/>
        </w:rPr>
        <w:t>v členení:</w:t>
      </w:r>
    </w:p>
    <w:p w:rsidR="00792F22" w:rsidRPr="00792F22" w:rsidRDefault="005E1C4B" w:rsidP="003F18D6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Náklady na suroviny:</w:t>
      </w:r>
    </w:p>
    <w:p w:rsidR="006D0C87" w:rsidRPr="00DD43B7" w:rsidRDefault="006D0C87" w:rsidP="00A124C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raňajky: </w:t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2</w:t>
      </w:r>
      <w:r w:rsidR="00E0092E" w:rsidRPr="005A3EF3">
        <w:rPr>
          <w:rFonts w:ascii="Times New Roman" w:hAnsi="Times New Roman" w:cs="Times New Roman"/>
          <w:sz w:val="24"/>
          <w:szCs w:val="24"/>
        </w:rPr>
        <w:t>0</w:t>
      </w:r>
      <w:r w:rsidRPr="005A3EF3">
        <w:rPr>
          <w:rFonts w:ascii="Times New Roman" w:hAnsi="Times New Roman" w:cs="Times New Roman"/>
          <w:sz w:val="24"/>
          <w:szCs w:val="24"/>
        </w:rPr>
        <w:t>% z hodnoty stravnej jednotky t.j.</w:t>
      </w:r>
      <w:r w:rsidR="003F18D6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D43BF5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</w:t>
      </w:r>
      <w:r w:rsidR="003F18D6" w:rsidRPr="005A3EF3">
        <w:rPr>
          <w:rFonts w:ascii="Times New Roman" w:hAnsi="Times New Roman" w:cs="Times New Roman"/>
          <w:sz w:val="24"/>
          <w:szCs w:val="24"/>
        </w:rPr>
        <w:t>....</w:t>
      </w:r>
      <w:r w:rsidRPr="005A3EF3">
        <w:rPr>
          <w:rFonts w:ascii="Times New Roman" w:hAnsi="Times New Roman" w:cs="Times New Roman"/>
          <w:sz w:val="24"/>
          <w:szCs w:val="24"/>
        </w:rPr>
        <w:t>.....</w:t>
      </w:r>
      <w:r w:rsidR="003F18D6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>EUR</w:t>
      </w:r>
      <w:r w:rsidR="00527038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527038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E0092E" w:rsidRPr="00DD43B7" w:rsidRDefault="00E0092E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iCs/>
          <w:sz w:val="24"/>
          <w:szCs w:val="24"/>
        </w:rPr>
        <w:t xml:space="preserve">desiata  </w:t>
      </w:r>
      <w:r w:rsidRPr="005A3EF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5A3EF3">
        <w:rPr>
          <w:rFonts w:ascii="Times New Roman" w:hAnsi="Times New Roman" w:cs="Times New Roman"/>
          <w:sz w:val="24"/>
          <w:szCs w:val="24"/>
        </w:rPr>
        <w:t xml:space="preserve">7% z hodnoty stravnej jednotky t.j. </w:t>
      </w:r>
      <w:r w:rsidR="00D43BF5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............... EUR</w:t>
      </w:r>
      <w:r w:rsidR="00DD43B7">
        <w:rPr>
          <w:rFonts w:ascii="Times New Roman" w:hAnsi="Times New Roman" w:cs="Times New Roman"/>
          <w:sz w:val="24"/>
          <w:szCs w:val="24"/>
        </w:rPr>
        <w:t xml:space="preserve">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6D0C87" w:rsidRPr="00DD43B7" w:rsidRDefault="006D0C87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lastRenderedPageBreak/>
        <w:t xml:space="preserve">obed: </w:t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4</w:t>
      </w:r>
      <w:r w:rsidR="00E0092E" w:rsidRPr="005A3EF3">
        <w:rPr>
          <w:rFonts w:ascii="Times New Roman" w:hAnsi="Times New Roman" w:cs="Times New Roman"/>
          <w:sz w:val="24"/>
          <w:szCs w:val="24"/>
        </w:rPr>
        <w:t>0</w:t>
      </w:r>
      <w:r w:rsidRPr="005A3EF3">
        <w:rPr>
          <w:rFonts w:ascii="Times New Roman" w:hAnsi="Times New Roman" w:cs="Times New Roman"/>
          <w:sz w:val="24"/>
          <w:szCs w:val="24"/>
        </w:rPr>
        <w:t xml:space="preserve">% </w:t>
      </w:r>
      <w:r w:rsidR="00D43BF5">
        <w:rPr>
          <w:rFonts w:ascii="Times New Roman" w:hAnsi="Times New Roman" w:cs="Times New Roman"/>
          <w:sz w:val="24"/>
          <w:szCs w:val="24"/>
        </w:rPr>
        <w:t>z hodnoty stravnej jednotky t.j</w:t>
      </w:r>
      <w:r w:rsidR="00DD43B7">
        <w:rPr>
          <w:rFonts w:ascii="Times New Roman" w:hAnsi="Times New Roman" w:cs="Times New Roman"/>
          <w:sz w:val="24"/>
          <w:szCs w:val="24"/>
        </w:rPr>
        <w:t>.</w:t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3F18D6" w:rsidRPr="005A3EF3">
        <w:rPr>
          <w:rFonts w:ascii="Times New Roman" w:hAnsi="Times New Roman" w:cs="Times New Roman"/>
          <w:sz w:val="24"/>
          <w:szCs w:val="24"/>
        </w:rPr>
        <w:t>............... EUR</w:t>
      </w:r>
      <w:r w:rsidR="00DD43B7">
        <w:rPr>
          <w:rFonts w:ascii="Times New Roman" w:hAnsi="Times New Roman" w:cs="Times New Roman"/>
          <w:sz w:val="24"/>
          <w:szCs w:val="24"/>
        </w:rPr>
        <w:t xml:space="preserve">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E0092E" w:rsidRPr="00DD43B7" w:rsidRDefault="00E0092E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7% z hodnoty stravnej jednotky t.j.</w:t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6D0C87" w:rsidRPr="00792F22" w:rsidRDefault="006D0C87" w:rsidP="00DD43B7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večera: </w:t>
      </w:r>
      <w:r w:rsidR="003F18D6" w:rsidRPr="005A3EF3">
        <w:rPr>
          <w:rFonts w:ascii="Times New Roman" w:hAnsi="Times New Roman" w:cs="Times New Roman"/>
          <w:sz w:val="24"/>
          <w:szCs w:val="24"/>
        </w:rPr>
        <w:tab/>
      </w:r>
      <w:r w:rsidR="00E0092E" w:rsidRPr="005A3EF3">
        <w:rPr>
          <w:rFonts w:ascii="Times New Roman" w:hAnsi="Times New Roman" w:cs="Times New Roman"/>
          <w:sz w:val="24"/>
          <w:szCs w:val="24"/>
        </w:rPr>
        <w:t>26</w:t>
      </w:r>
      <w:r w:rsidRPr="005A3EF3">
        <w:rPr>
          <w:rFonts w:ascii="Times New Roman" w:hAnsi="Times New Roman" w:cs="Times New Roman"/>
          <w:sz w:val="24"/>
          <w:szCs w:val="24"/>
        </w:rPr>
        <w:t>% z hodnoty stravnej jednotky t.j.</w:t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DD43B7">
        <w:rPr>
          <w:rFonts w:ascii="Times New Roman" w:hAnsi="Times New Roman" w:cs="Times New Roman"/>
          <w:sz w:val="24"/>
          <w:szCs w:val="24"/>
        </w:rPr>
        <w:tab/>
      </w:r>
      <w:r w:rsidR="003F18D6" w:rsidRPr="005A3EF3">
        <w:rPr>
          <w:rFonts w:ascii="Times New Roman" w:hAnsi="Times New Roman" w:cs="Times New Roman"/>
          <w:sz w:val="24"/>
          <w:szCs w:val="24"/>
        </w:rPr>
        <w:t>............... EUR</w:t>
      </w:r>
      <w:r w:rsidR="00527038" w:rsidRPr="005A3EF3">
        <w:rPr>
          <w:rFonts w:ascii="Times New Roman" w:hAnsi="Times New Roman" w:cs="Times New Roman"/>
          <w:sz w:val="24"/>
          <w:szCs w:val="24"/>
        </w:rPr>
        <w:t xml:space="preserve"> </w:t>
      </w:r>
      <w:r w:rsidR="00DD43B7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5E1C4B" w:rsidRDefault="005E1C4B" w:rsidP="005E1C4B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E1C4B" w:rsidRPr="00792F22" w:rsidRDefault="00792F22" w:rsidP="005E1C4B">
      <w:pPr>
        <w:spacing w:line="276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Režijné náklady</w:t>
      </w:r>
      <w:r w:rsidR="005E1C4B">
        <w:rPr>
          <w:rFonts w:ascii="Times New Roman" w:hAnsi="Times New Roman" w:cs="Times New Roman"/>
          <w:sz w:val="24"/>
          <w:szCs w:val="24"/>
        </w:rPr>
        <w:t xml:space="preserve">:  .......% </w:t>
      </w:r>
      <w:r w:rsidR="005E1C4B" w:rsidRPr="005A3EF3">
        <w:rPr>
          <w:rFonts w:ascii="Times New Roman" w:hAnsi="Times New Roman" w:cs="Times New Roman"/>
          <w:sz w:val="24"/>
          <w:szCs w:val="24"/>
        </w:rPr>
        <w:t>z hodnoty stravnej jednotky t.j.</w:t>
      </w:r>
      <w:r w:rsidR="005E1C4B">
        <w:rPr>
          <w:rFonts w:ascii="Times New Roman" w:hAnsi="Times New Roman" w:cs="Times New Roman"/>
          <w:sz w:val="24"/>
          <w:szCs w:val="24"/>
        </w:rPr>
        <w:tab/>
      </w:r>
      <w:r w:rsidR="005E1C4B"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="005E1C4B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E138FD" w:rsidRDefault="00E138FD" w:rsidP="00734B44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34B44" w:rsidRPr="005E1C4B" w:rsidRDefault="0060624E" w:rsidP="00734B44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Diabetická </w:t>
      </w:r>
      <w:r w:rsidR="00734B44" w:rsidRPr="005E1C4B">
        <w:rPr>
          <w:rFonts w:ascii="Times New Roman" w:hAnsi="Times New Roman" w:cs="Times New Roman"/>
          <w:b/>
          <w:sz w:val="28"/>
          <w:szCs w:val="28"/>
        </w:rPr>
        <w:t xml:space="preserve"> strava</w:t>
      </w:r>
      <w:r w:rsidR="006B3E12" w:rsidRPr="005E1C4B">
        <w:rPr>
          <w:rFonts w:ascii="Times New Roman" w:hAnsi="Times New Roman" w:cs="Times New Roman"/>
          <w:b/>
          <w:sz w:val="28"/>
          <w:szCs w:val="28"/>
        </w:rPr>
        <w:t xml:space="preserve"> / 1 prijímateľ</w:t>
      </w:r>
      <w:r w:rsidR="00734B44" w:rsidRPr="005E1C4B">
        <w:rPr>
          <w:rFonts w:ascii="Times New Roman" w:hAnsi="Times New Roman" w:cs="Times New Roman"/>
          <w:b/>
          <w:sz w:val="28"/>
          <w:szCs w:val="28"/>
        </w:rPr>
        <w:t>:</w:t>
      </w:r>
    </w:p>
    <w:p w:rsidR="005E1C4B" w:rsidRDefault="005E1C4B" w:rsidP="005E1C4B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E1C4B">
        <w:rPr>
          <w:rFonts w:ascii="Times New Roman" w:hAnsi="Times New Roman" w:cs="Times New Roman"/>
          <w:b/>
        </w:rPr>
        <w:t>Celková hodnota stravnej jednotky   ................................ EUR s DPH</w:t>
      </w:r>
      <w:r>
        <w:rPr>
          <w:rFonts w:ascii="Times New Roman" w:hAnsi="Times New Roman" w:cs="Times New Roman"/>
        </w:rPr>
        <w:t xml:space="preserve"> </w:t>
      </w:r>
      <w:r w:rsidRPr="00792F22">
        <w:rPr>
          <w:rFonts w:ascii="Times New Roman" w:hAnsi="Times New Roman" w:cs="Times New Roman"/>
          <w:color w:val="FF0000"/>
        </w:rPr>
        <w:t xml:space="preserve">(vyplní uchádzač) </w:t>
      </w:r>
      <w:r>
        <w:rPr>
          <w:rFonts w:ascii="Times New Roman" w:hAnsi="Times New Roman" w:cs="Times New Roman"/>
        </w:rPr>
        <w:t>v členení:</w:t>
      </w:r>
    </w:p>
    <w:p w:rsidR="005E1C4B" w:rsidRPr="005E1C4B" w:rsidRDefault="005E1C4B" w:rsidP="00734B44">
      <w:pPr>
        <w:pStyle w:val="Odsekzoznamu3"/>
        <w:suppressAutoHyphens w:val="0"/>
        <w:spacing w:line="276" w:lineRule="auto"/>
        <w:jc w:val="both"/>
        <w:rPr>
          <w:rFonts w:ascii="Times New Roman" w:hAnsi="Times New Roman" w:cs="Times New Roman"/>
        </w:rPr>
      </w:pPr>
      <w:r w:rsidRPr="005E1C4B">
        <w:rPr>
          <w:rFonts w:ascii="Times New Roman" w:hAnsi="Times New Roman" w:cs="Times New Roman"/>
        </w:rPr>
        <w:t>Náklady na suroviny: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raňajky: </w:t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20% z hodnoty stravnej jednotky t.j. </w:t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iCs/>
          <w:sz w:val="24"/>
          <w:szCs w:val="24"/>
        </w:rPr>
        <w:t xml:space="preserve">desiata  </w:t>
      </w:r>
      <w:r w:rsidRPr="005A3EF3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5A3EF3">
        <w:rPr>
          <w:rFonts w:ascii="Times New Roman" w:hAnsi="Times New Roman" w:cs="Times New Roman"/>
          <w:sz w:val="24"/>
          <w:szCs w:val="24"/>
        </w:rPr>
        <w:t xml:space="preserve">7% z hodnoty stravnej jednotky t.j. </w:t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............... 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40% </w:t>
      </w:r>
      <w:r>
        <w:rPr>
          <w:rFonts w:ascii="Times New Roman" w:hAnsi="Times New Roman" w:cs="Times New Roman"/>
          <w:sz w:val="24"/>
          <w:szCs w:val="24"/>
        </w:rPr>
        <w:t>z hodnoty stravnej jednotky t.j.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>............... 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DD43B7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7% z hodnoty stravnej jednotky t.j.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734B44" w:rsidRPr="006B3E12" w:rsidRDefault="00734B44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večera: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0F7188">
        <w:rPr>
          <w:rFonts w:ascii="Times New Roman" w:hAnsi="Times New Roman" w:cs="Times New Roman"/>
          <w:sz w:val="24"/>
          <w:szCs w:val="24"/>
        </w:rPr>
        <w:t>2</w:t>
      </w:r>
      <w:r w:rsidR="00D93ACC" w:rsidRPr="000F7188">
        <w:rPr>
          <w:rFonts w:ascii="Times New Roman" w:hAnsi="Times New Roman" w:cs="Times New Roman"/>
          <w:sz w:val="24"/>
          <w:szCs w:val="24"/>
        </w:rPr>
        <w:t>0</w:t>
      </w:r>
      <w:r w:rsidRPr="000F7188">
        <w:rPr>
          <w:rFonts w:ascii="Times New Roman" w:hAnsi="Times New Roman" w:cs="Times New Roman"/>
          <w:sz w:val="24"/>
          <w:szCs w:val="24"/>
        </w:rPr>
        <w:t xml:space="preserve">% z </w:t>
      </w:r>
      <w:r w:rsidRPr="005A3EF3">
        <w:rPr>
          <w:rFonts w:ascii="Times New Roman" w:hAnsi="Times New Roman" w:cs="Times New Roman"/>
          <w:sz w:val="24"/>
          <w:szCs w:val="24"/>
        </w:rPr>
        <w:t>hodnoty stravnej jednotky t.j.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6B3E12" w:rsidRPr="00DD43B7" w:rsidRDefault="006B3E12" w:rsidP="00734B44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večera druhá:</w:t>
      </w:r>
      <w:r w:rsidR="00D93ACC">
        <w:rPr>
          <w:rFonts w:ascii="Times New Roman" w:hAnsi="Times New Roman" w:cs="Times New Roman"/>
          <w:sz w:val="24"/>
          <w:szCs w:val="24"/>
        </w:rPr>
        <w:t xml:space="preserve">    </w:t>
      </w:r>
      <w:r w:rsidR="00D93ACC" w:rsidRPr="000F7188">
        <w:rPr>
          <w:rFonts w:ascii="Times New Roman" w:hAnsi="Times New Roman" w:cs="Times New Roman"/>
          <w:sz w:val="24"/>
          <w:szCs w:val="24"/>
        </w:rPr>
        <w:t xml:space="preserve">6% z </w:t>
      </w:r>
      <w:r w:rsidR="00D93ACC" w:rsidRPr="005A3EF3">
        <w:rPr>
          <w:rFonts w:ascii="Times New Roman" w:hAnsi="Times New Roman" w:cs="Times New Roman"/>
          <w:sz w:val="24"/>
          <w:szCs w:val="24"/>
        </w:rPr>
        <w:t>hodnoty stravnej jednotky t.j.</w:t>
      </w:r>
      <w:r w:rsidR="00D93ACC">
        <w:rPr>
          <w:rFonts w:ascii="Times New Roman" w:hAnsi="Times New Roman" w:cs="Times New Roman"/>
          <w:sz w:val="24"/>
          <w:szCs w:val="24"/>
        </w:rPr>
        <w:tab/>
      </w:r>
      <w:r w:rsidR="00D93ACC">
        <w:rPr>
          <w:rFonts w:ascii="Times New Roman" w:hAnsi="Times New Roman" w:cs="Times New Roman"/>
          <w:sz w:val="24"/>
          <w:szCs w:val="24"/>
        </w:rPr>
        <w:tab/>
      </w:r>
      <w:r w:rsidR="00D93ACC" w:rsidRPr="005A3EF3">
        <w:rPr>
          <w:rFonts w:ascii="Times New Roman" w:hAnsi="Times New Roman" w:cs="Times New Roman"/>
          <w:sz w:val="24"/>
          <w:szCs w:val="24"/>
        </w:rPr>
        <w:t xml:space="preserve">............... EUR </w:t>
      </w:r>
      <w:r w:rsidR="00D93ACC" w:rsidRPr="00DD43B7">
        <w:rPr>
          <w:rFonts w:ascii="Times New Roman" w:hAnsi="Times New Roman" w:cs="Times New Roman"/>
          <w:i/>
          <w:color w:val="FF0000"/>
          <w:sz w:val="24"/>
          <w:szCs w:val="24"/>
        </w:rPr>
        <w:t>(vyplní uchádzač)</w:t>
      </w:r>
    </w:p>
    <w:p w:rsidR="005E1C4B" w:rsidRDefault="005E1C4B" w:rsidP="005E1C4B">
      <w:pPr>
        <w:rPr>
          <w:rFonts w:ascii="Times New Roman" w:hAnsi="Times New Roman" w:cs="Times New Roman"/>
          <w:sz w:val="24"/>
          <w:szCs w:val="24"/>
        </w:rPr>
      </w:pPr>
    </w:p>
    <w:p w:rsidR="005E1C4B" w:rsidRPr="005E1C4B" w:rsidRDefault="005E1C4B" w:rsidP="005E1C4B">
      <w:pPr>
        <w:rPr>
          <w:rFonts w:ascii="Times New Roman" w:hAnsi="Times New Roman" w:cs="Times New Roman"/>
          <w:sz w:val="24"/>
          <w:szCs w:val="24"/>
        </w:rPr>
      </w:pPr>
      <w:r w:rsidRPr="005E1C4B">
        <w:rPr>
          <w:rFonts w:ascii="Times New Roman" w:hAnsi="Times New Roman" w:cs="Times New Roman"/>
          <w:sz w:val="24"/>
          <w:szCs w:val="24"/>
        </w:rPr>
        <w:t>Režijné náklady:  .......% z hodnoty stravnej jednotky t.j.</w:t>
      </w:r>
      <w:r w:rsidRPr="005E1C4B">
        <w:rPr>
          <w:rFonts w:ascii="Times New Roman" w:hAnsi="Times New Roman" w:cs="Times New Roman"/>
          <w:sz w:val="24"/>
          <w:szCs w:val="24"/>
        </w:rPr>
        <w:tab/>
        <w:t>............... EUR (vyplní uchádzač)</w:t>
      </w:r>
    </w:p>
    <w:p w:rsidR="00734B44" w:rsidRDefault="00734B44" w:rsidP="00734B44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53A74" w:rsidRPr="005A3EF3" w:rsidRDefault="00153A74" w:rsidP="00153A7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Pod pojmom zabezpečenie </w:t>
      </w:r>
      <w:r w:rsidR="00B56033">
        <w:rPr>
          <w:rFonts w:ascii="Times New Roman" w:hAnsi="Times New Roman" w:cs="Times New Roman"/>
          <w:sz w:val="24"/>
          <w:szCs w:val="24"/>
        </w:rPr>
        <w:t xml:space="preserve">stravovania sa rozumie príprava a </w:t>
      </w:r>
      <w:r w:rsidRPr="005A3EF3">
        <w:rPr>
          <w:rFonts w:ascii="Times New Roman" w:hAnsi="Times New Roman" w:cs="Times New Roman"/>
          <w:sz w:val="24"/>
          <w:szCs w:val="24"/>
        </w:rPr>
        <w:t xml:space="preserve"> dovoz </w:t>
      </w:r>
      <w:r w:rsidR="00B56033">
        <w:rPr>
          <w:rFonts w:ascii="Times New Roman" w:hAnsi="Times New Roman" w:cs="Times New Roman"/>
          <w:sz w:val="24"/>
          <w:szCs w:val="24"/>
        </w:rPr>
        <w:t xml:space="preserve"> </w:t>
      </w:r>
      <w:r w:rsidR="00B56033">
        <w:rPr>
          <w:rFonts w:ascii="Times New Roman" w:hAnsi="Times New Roman"/>
          <w:bCs/>
          <w:color w:val="000000"/>
          <w:sz w:val="24"/>
          <w:lang w:eastAsia="cs-CZ"/>
        </w:rPr>
        <w:t xml:space="preserve">(vrátane vyloženia na miesto určené objednávateľom)  </w:t>
      </w:r>
      <w:r w:rsidRPr="00DD43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raňajok, </w:t>
      </w:r>
      <w:r w:rsidR="009C3D15" w:rsidRPr="005A3EF3">
        <w:rPr>
          <w:rFonts w:ascii="Times New Roman" w:hAnsi="Times New Roman" w:cs="Times New Roman"/>
          <w:sz w:val="24"/>
          <w:szCs w:val="24"/>
        </w:rPr>
        <w:t xml:space="preserve">desiaty, </w:t>
      </w:r>
      <w:r w:rsidRPr="005A3EF3">
        <w:rPr>
          <w:rFonts w:ascii="Times New Roman" w:hAnsi="Times New Roman" w:cs="Times New Roman"/>
          <w:sz w:val="24"/>
          <w:szCs w:val="24"/>
        </w:rPr>
        <w:t>obedov</w:t>
      </w:r>
      <w:r w:rsidR="009C3D15" w:rsidRPr="005A3EF3">
        <w:rPr>
          <w:rFonts w:ascii="Times New Roman" w:hAnsi="Times New Roman" w:cs="Times New Roman"/>
          <w:sz w:val="24"/>
          <w:szCs w:val="24"/>
        </w:rPr>
        <w:t>, olovrantov</w:t>
      </w:r>
      <w:r w:rsidRPr="005A3EF3">
        <w:rPr>
          <w:rFonts w:ascii="Times New Roman" w:hAnsi="Times New Roman" w:cs="Times New Roman"/>
          <w:sz w:val="24"/>
          <w:szCs w:val="24"/>
        </w:rPr>
        <w:t xml:space="preserve"> a večerí podľa </w:t>
      </w:r>
      <w:r w:rsidR="00B56033">
        <w:rPr>
          <w:rFonts w:ascii="Times New Roman" w:hAnsi="Times New Roman" w:cs="Times New Roman"/>
          <w:sz w:val="24"/>
          <w:szCs w:val="24"/>
        </w:rPr>
        <w:t xml:space="preserve"> vopred</w:t>
      </w:r>
      <w:r w:rsidRPr="005A3EF3">
        <w:rPr>
          <w:rFonts w:ascii="Times New Roman" w:hAnsi="Times New Roman" w:cs="Times New Roman"/>
          <w:sz w:val="24"/>
          <w:szCs w:val="24"/>
        </w:rPr>
        <w:t xml:space="preserve"> odsúhlaseného jedálneho lístka z možného výberu viacerých druhov</w:t>
      </w:r>
      <w:r w:rsidR="00B56033">
        <w:rPr>
          <w:rFonts w:ascii="Times New Roman" w:hAnsi="Times New Roman" w:cs="Times New Roman"/>
          <w:sz w:val="24"/>
          <w:szCs w:val="24"/>
        </w:rPr>
        <w:t xml:space="preserve"> jedál</w:t>
      </w:r>
      <w:r w:rsidRPr="005A3EF3">
        <w:rPr>
          <w:rFonts w:ascii="Times New Roman" w:hAnsi="Times New Roman" w:cs="Times New Roman"/>
          <w:sz w:val="24"/>
          <w:szCs w:val="24"/>
        </w:rPr>
        <w:t>, a to:</w:t>
      </w:r>
    </w:p>
    <w:p w:rsidR="00153A74" w:rsidRPr="005A3EF3" w:rsidRDefault="00153A74" w:rsidP="00153A74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raňajky: </w:t>
      </w:r>
      <w:r w:rsidRPr="005A3EF3">
        <w:rPr>
          <w:rFonts w:ascii="Times New Roman" w:hAnsi="Times New Roman" w:cs="Times New Roman"/>
          <w:sz w:val="24"/>
          <w:szCs w:val="24"/>
        </w:rPr>
        <w:tab/>
        <w:t>minimálne jeden druh jedla</w:t>
      </w:r>
    </w:p>
    <w:p w:rsidR="009C3D15" w:rsidRPr="005A3EF3" w:rsidRDefault="009C3D15" w:rsidP="009C3D15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desiata            minimálne jeden druh jedla</w:t>
      </w:r>
    </w:p>
    <w:p w:rsidR="00B56033" w:rsidRDefault="00153A74" w:rsidP="00153A74">
      <w:pPr>
        <w:numPr>
          <w:ilvl w:val="0"/>
          <w:numId w:val="7"/>
        </w:numPr>
        <w:tabs>
          <w:tab w:val="clear" w:pos="720"/>
          <w:tab w:val="num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obed: </w:t>
      </w:r>
      <w:r w:rsidRPr="005A3EF3">
        <w:rPr>
          <w:rFonts w:ascii="Times New Roman" w:hAnsi="Times New Roman" w:cs="Times New Roman"/>
          <w:sz w:val="24"/>
          <w:szCs w:val="24"/>
        </w:rPr>
        <w:tab/>
      </w:r>
      <w:r w:rsidRPr="005A3EF3">
        <w:rPr>
          <w:rFonts w:ascii="Times New Roman" w:hAnsi="Times New Roman" w:cs="Times New Roman"/>
          <w:sz w:val="24"/>
          <w:szCs w:val="24"/>
        </w:rPr>
        <w:tab/>
        <w:t>minimálne</w:t>
      </w:r>
      <w:r w:rsidR="0060624E">
        <w:rPr>
          <w:rFonts w:ascii="Times New Roman" w:hAnsi="Times New Roman" w:cs="Times New Roman"/>
          <w:sz w:val="24"/>
          <w:szCs w:val="24"/>
        </w:rPr>
        <w:t xml:space="preserve"> </w:t>
      </w:r>
      <w:r w:rsidR="0060624E" w:rsidRPr="0080678A">
        <w:rPr>
          <w:rFonts w:ascii="Times New Roman" w:hAnsi="Times New Roman" w:cs="Times New Roman"/>
          <w:sz w:val="24"/>
          <w:szCs w:val="24"/>
        </w:rPr>
        <w:t>dva</w:t>
      </w:r>
      <w:r w:rsidRPr="0080678A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druhy jedla, z toho jedna možnosť bude šalát; obed obsahuje </w:t>
      </w:r>
    </w:p>
    <w:p w:rsidR="00153A74" w:rsidRPr="005A3EF3" w:rsidRDefault="00B56033" w:rsidP="00B56033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53A74" w:rsidRPr="005A3EF3">
        <w:rPr>
          <w:rFonts w:ascii="Times New Roman" w:hAnsi="Times New Roman" w:cs="Times New Roman"/>
          <w:sz w:val="24"/>
          <w:szCs w:val="24"/>
        </w:rPr>
        <w:t>polievku, hlavné jedlo a vhodný nápoj</w:t>
      </w:r>
    </w:p>
    <w:p w:rsidR="009C3D15" w:rsidRPr="005A3EF3" w:rsidRDefault="009C3D15" w:rsidP="009C3D15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olovrant          minimálne jeden druh jedla</w:t>
      </w:r>
    </w:p>
    <w:p w:rsidR="00153A74" w:rsidRPr="005A3EF3" w:rsidRDefault="00153A74" w:rsidP="00153A74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večera: </w:t>
      </w:r>
      <w:r w:rsidRPr="005A3EF3">
        <w:rPr>
          <w:rFonts w:ascii="Times New Roman" w:hAnsi="Times New Roman" w:cs="Times New Roman"/>
          <w:sz w:val="24"/>
          <w:szCs w:val="24"/>
        </w:rPr>
        <w:tab/>
        <w:t xml:space="preserve">minimálne </w:t>
      </w:r>
      <w:r w:rsidR="007D6DEB" w:rsidRPr="0080678A">
        <w:rPr>
          <w:rFonts w:ascii="Times New Roman" w:hAnsi="Times New Roman" w:cs="Times New Roman"/>
          <w:sz w:val="24"/>
          <w:szCs w:val="24"/>
        </w:rPr>
        <w:t>jeden</w:t>
      </w:r>
      <w:r w:rsidR="007D6DEB">
        <w:rPr>
          <w:rFonts w:ascii="Times New Roman" w:hAnsi="Times New Roman" w:cs="Times New Roman"/>
          <w:sz w:val="24"/>
          <w:szCs w:val="24"/>
        </w:rPr>
        <w:t xml:space="preserve"> druh</w:t>
      </w:r>
      <w:r w:rsidRPr="005A3EF3">
        <w:rPr>
          <w:rFonts w:ascii="Times New Roman" w:hAnsi="Times New Roman" w:cs="Times New Roman"/>
          <w:sz w:val="24"/>
          <w:szCs w:val="24"/>
        </w:rPr>
        <w:t xml:space="preserve"> jedla</w:t>
      </w:r>
    </w:p>
    <w:p w:rsidR="006D0C87" w:rsidRPr="005A3EF3" w:rsidRDefault="006D0C87" w:rsidP="009A64E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6033" w:rsidRDefault="006D0C87" w:rsidP="003F18D6">
      <w:pPr>
        <w:pStyle w:val="Odsekzoznamu1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Jedálny lístok bude zostavovaný tak, aby strava spĺňala všetky energetické a výživové hodnoty</w:t>
      </w:r>
      <w:r w:rsidR="00B56033">
        <w:rPr>
          <w:rFonts w:ascii="Times New Roman" w:hAnsi="Times New Roman" w:cs="Times New Roman"/>
          <w:sz w:val="24"/>
          <w:szCs w:val="24"/>
        </w:rPr>
        <w:t xml:space="preserve"> jedál. </w:t>
      </w:r>
      <w:r w:rsidRPr="005A3EF3">
        <w:rPr>
          <w:rFonts w:ascii="Times New Roman" w:hAnsi="Times New Roman" w:cs="Times New Roman"/>
          <w:sz w:val="24"/>
          <w:szCs w:val="24"/>
        </w:rPr>
        <w:t xml:space="preserve">Jedlá sa nebudú opakovať v rozmedzí </w:t>
      </w:r>
      <w:r w:rsidR="00D022F4" w:rsidRPr="005A3EF3">
        <w:rPr>
          <w:rFonts w:ascii="Times New Roman" w:hAnsi="Times New Roman" w:cs="Times New Roman"/>
          <w:sz w:val="24"/>
          <w:szCs w:val="24"/>
        </w:rPr>
        <w:t>2</w:t>
      </w:r>
      <w:r w:rsidRPr="005A3EF3">
        <w:rPr>
          <w:rFonts w:ascii="Times New Roman" w:hAnsi="Times New Roman" w:cs="Times New Roman"/>
          <w:sz w:val="24"/>
          <w:szCs w:val="24"/>
        </w:rPr>
        <w:t xml:space="preserve"> týždňov. Strava sa bude pripravovať zo surovín, ktoré zodpovedajú bezpečnosti potravín. Strava bude porciovaná v zmysle normatívov uvedených v každom jedálnom lístku tak, aby gramáž stravy zodpovedala požiadavkám stravovania. </w:t>
      </w:r>
    </w:p>
    <w:p w:rsidR="006D0C87" w:rsidRPr="005A3EF3" w:rsidRDefault="006D0C87" w:rsidP="003F18D6">
      <w:pPr>
        <w:pStyle w:val="Odsekzoznamu1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Varnice, termoboxy a iné prepravné nádoby budú umývané v zmysle HACCP v priestoroch </w:t>
      </w:r>
      <w:r w:rsidR="009A64EC" w:rsidRPr="005A3EF3">
        <w:rPr>
          <w:rFonts w:ascii="Times New Roman" w:hAnsi="Times New Roman" w:cs="Times New Roman"/>
          <w:sz w:val="24"/>
          <w:szCs w:val="24"/>
        </w:rPr>
        <w:t>poskytovateľ</w:t>
      </w:r>
      <w:r w:rsidRPr="005A3EF3">
        <w:rPr>
          <w:rFonts w:ascii="Times New Roman" w:hAnsi="Times New Roman" w:cs="Times New Roman"/>
          <w:sz w:val="24"/>
          <w:szCs w:val="24"/>
        </w:rPr>
        <w:t>a stravy.</w:t>
      </w:r>
    </w:p>
    <w:p w:rsidR="00153A74" w:rsidRPr="005A3EF3" w:rsidRDefault="00153A74" w:rsidP="00153A74">
      <w:pPr>
        <w:pStyle w:val="Odsekzoznamu"/>
        <w:numPr>
          <w:ilvl w:val="0"/>
          <w:numId w:val="5"/>
        </w:numPr>
        <w:spacing w:line="276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Návrh týždenného jedálneho lístka bude objednávateľovi doručený vždy týždeň pred j</w:t>
      </w:r>
      <w:r w:rsidR="007D6DEB">
        <w:rPr>
          <w:rFonts w:ascii="Times New Roman" w:hAnsi="Times New Roman" w:cs="Times New Roman"/>
          <w:sz w:val="24"/>
          <w:szCs w:val="24"/>
        </w:rPr>
        <w:t xml:space="preserve">eho platnosťou, t. j. </w:t>
      </w:r>
      <w:r w:rsidR="007D6DEB" w:rsidRPr="0080678A">
        <w:rPr>
          <w:rFonts w:ascii="Times New Roman" w:hAnsi="Times New Roman" w:cs="Times New Roman"/>
          <w:sz w:val="24"/>
          <w:szCs w:val="24"/>
        </w:rPr>
        <w:t>v utorok</w:t>
      </w:r>
      <w:r w:rsidRPr="0080678A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>a objednávateľ odsúhlasí</w:t>
      </w:r>
      <w:r w:rsidR="00AA6307">
        <w:rPr>
          <w:rFonts w:ascii="Times New Roman" w:hAnsi="Times New Roman" w:cs="Times New Roman"/>
          <w:sz w:val="24"/>
          <w:szCs w:val="24"/>
        </w:rPr>
        <w:t xml:space="preserve"> návrh jedálneho lístka do </w:t>
      </w:r>
      <w:r w:rsidR="00AA6307" w:rsidRPr="0080678A">
        <w:rPr>
          <w:rFonts w:ascii="Times New Roman" w:hAnsi="Times New Roman" w:cs="Times New Roman"/>
          <w:sz w:val="24"/>
          <w:szCs w:val="24"/>
        </w:rPr>
        <w:t>jedného  pracovného dňa</w:t>
      </w:r>
      <w:r w:rsidRPr="00AA63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>od doručenia návrhu jedálneho lístka poskytovateľom, t. j. do stredy. Konečná a aktuálna podoba jedálneho lístka musí byť vyhotovená vo forme:</w:t>
      </w:r>
    </w:p>
    <w:p w:rsidR="002908E0" w:rsidRPr="005A3EF3" w:rsidRDefault="002908E0" w:rsidP="00A124C7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Raňajky – </w:t>
      </w:r>
      <w:r w:rsidR="000226A3" w:rsidRPr="005A3EF3">
        <w:rPr>
          <w:rFonts w:ascii="Times New Roman" w:hAnsi="Times New Roman" w:cs="Times New Roman"/>
          <w:sz w:val="24"/>
          <w:szCs w:val="24"/>
        </w:rPr>
        <w:t xml:space="preserve">minimálne </w:t>
      </w:r>
      <w:r w:rsidRPr="005A3EF3">
        <w:rPr>
          <w:rFonts w:ascii="Times New Roman" w:hAnsi="Times New Roman" w:cs="Times New Roman"/>
          <w:sz w:val="24"/>
          <w:szCs w:val="24"/>
        </w:rPr>
        <w:t>jeden druh jedla;</w:t>
      </w:r>
    </w:p>
    <w:p w:rsidR="009C3D15" w:rsidRPr="005A3EF3" w:rsidRDefault="009C3D15" w:rsidP="009C3D15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Desiata– minimálne jeden druh jedla;</w:t>
      </w:r>
    </w:p>
    <w:p w:rsidR="002908E0" w:rsidRPr="005A3EF3" w:rsidRDefault="002908E0" w:rsidP="00A124C7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 xml:space="preserve">Obed – </w:t>
      </w:r>
      <w:r w:rsidR="000226A3" w:rsidRPr="005A3EF3">
        <w:rPr>
          <w:rFonts w:ascii="Times New Roman" w:hAnsi="Times New Roman" w:cs="Times New Roman"/>
          <w:sz w:val="24"/>
          <w:szCs w:val="24"/>
        </w:rPr>
        <w:t xml:space="preserve">minimálne </w:t>
      </w:r>
      <w:r w:rsidR="00AA6307" w:rsidRPr="0080678A">
        <w:rPr>
          <w:rFonts w:ascii="Times New Roman" w:hAnsi="Times New Roman" w:cs="Times New Roman"/>
          <w:sz w:val="24"/>
          <w:szCs w:val="24"/>
        </w:rPr>
        <w:t>dva</w:t>
      </w:r>
      <w:r w:rsidRPr="0080678A">
        <w:rPr>
          <w:rFonts w:ascii="Times New Roman" w:hAnsi="Times New Roman" w:cs="Times New Roman"/>
          <w:sz w:val="24"/>
          <w:szCs w:val="24"/>
        </w:rPr>
        <w:t xml:space="preserve"> </w:t>
      </w:r>
      <w:r w:rsidRPr="005A3EF3">
        <w:rPr>
          <w:rFonts w:ascii="Times New Roman" w:hAnsi="Times New Roman" w:cs="Times New Roman"/>
          <w:sz w:val="24"/>
          <w:szCs w:val="24"/>
        </w:rPr>
        <w:t xml:space="preserve">druhy jedla, ktorý bude pozostávať z polievky, hlavného jedla, z ktorého </w:t>
      </w:r>
      <w:r w:rsidR="000226A3" w:rsidRPr="005A3EF3">
        <w:rPr>
          <w:rFonts w:ascii="Times New Roman" w:hAnsi="Times New Roman" w:cs="Times New Roman"/>
          <w:sz w:val="24"/>
          <w:szCs w:val="24"/>
        </w:rPr>
        <w:t>jedna</w:t>
      </w:r>
      <w:r w:rsidRPr="005A3EF3">
        <w:rPr>
          <w:rFonts w:ascii="Times New Roman" w:hAnsi="Times New Roman" w:cs="Times New Roman"/>
          <w:sz w:val="24"/>
          <w:szCs w:val="24"/>
        </w:rPr>
        <w:t xml:space="preserve"> možnosť bude šalát a vhodného nápoja </w:t>
      </w:r>
      <w:r w:rsidR="00E1690E" w:rsidRPr="005A3EF3">
        <w:rPr>
          <w:rFonts w:ascii="Times New Roman" w:hAnsi="Times New Roman" w:cs="Times New Roman"/>
          <w:sz w:val="24"/>
          <w:szCs w:val="24"/>
        </w:rPr>
        <w:t>;</w:t>
      </w:r>
    </w:p>
    <w:p w:rsidR="009C3D15" w:rsidRPr="005A3EF3" w:rsidRDefault="009C3D15" w:rsidP="009C3D15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Olovrant – minimálne jeden druh jedla;</w:t>
      </w:r>
    </w:p>
    <w:p w:rsidR="006B3E12" w:rsidRDefault="009C3D15" w:rsidP="009A64EC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5A3EF3">
        <w:rPr>
          <w:rFonts w:ascii="Times New Roman" w:hAnsi="Times New Roman" w:cs="Times New Roman"/>
          <w:sz w:val="24"/>
          <w:szCs w:val="24"/>
        </w:rPr>
        <w:t>V</w:t>
      </w:r>
      <w:r w:rsidR="002908E0" w:rsidRPr="005A3EF3">
        <w:rPr>
          <w:rFonts w:ascii="Times New Roman" w:hAnsi="Times New Roman" w:cs="Times New Roman"/>
          <w:sz w:val="24"/>
          <w:szCs w:val="24"/>
        </w:rPr>
        <w:t xml:space="preserve">ečera – </w:t>
      </w:r>
      <w:r w:rsidR="000226A3" w:rsidRPr="005A3EF3">
        <w:rPr>
          <w:rFonts w:ascii="Times New Roman" w:hAnsi="Times New Roman" w:cs="Times New Roman"/>
          <w:sz w:val="24"/>
          <w:szCs w:val="24"/>
        </w:rPr>
        <w:t xml:space="preserve">minimálne </w:t>
      </w:r>
      <w:r w:rsidR="007D6DEB" w:rsidRPr="0080678A">
        <w:rPr>
          <w:rFonts w:ascii="Times New Roman" w:hAnsi="Times New Roman" w:cs="Times New Roman"/>
          <w:sz w:val="24"/>
          <w:szCs w:val="24"/>
        </w:rPr>
        <w:t>jeden</w:t>
      </w:r>
      <w:r w:rsidR="002908E0" w:rsidRPr="005A3EF3">
        <w:rPr>
          <w:rFonts w:ascii="Times New Roman" w:hAnsi="Times New Roman" w:cs="Times New Roman"/>
          <w:sz w:val="24"/>
          <w:szCs w:val="24"/>
        </w:rPr>
        <w:t xml:space="preserve"> druh</w:t>
      </w:r>
      <w:r w:rsidR="007D6DEB">
        <w:rPr>
          <w:rFonts w:ascii="Times New Roman" w:hAnsi="Times New Roman" w:cs="Times New Roman"/>
          <w:sz w:val="24"/>
          <w:szCs w:val="24"/>
        </w:rPr>
        <w:t xml:space="preserve"> jed</w:t>
      </w:r>
      <w:r w:rsidR="002908E0" w:rsidRPr="005A3EF3">
        <w:rPr>
          <w:rFonts w:ascii="Times New Roman" w:hAnsi="Times New Roman" w:cs="Times New Roman"/>
          <w:sz w:val="24"/>
          <w:szCs w:val="24"/>
        </w:rPr>
        <w:t>l</w:t>
      </w:r>
      <w:r w:rsidR="007D6DEB">
        <w:rPr>
          <w:rFonts w:ascii="Times New Roman" w:hAnsi="Times New Roman" w:cs="Times New Roman"/>
          <w:sz w:val="24"/>
          <w:szCs w:val="24"/>
        </w:rPr>
        <w:t>a</w:t>
      </w:r>
      <w:r w:rsidR="002908E0" w:rsidRPr="005A3EF3">
        <w:rPr>
          <w:rFonts w:ascii="Times New Roman" w:hAnsi="Times New Roman" w:cs="Times New Roman"/>
          <w:sz w:val="24"/>
          <w:szCs w:val="24"/>
        </w:rPr>
        <w:t>.</w:t>
      </w:r>
    </w:p>
    <w:p w:rsidR="007D6DEB" w:rsidRPr="005E1C4B" w:rsidRDefault="007D6DEB" w:rsidP="009A64EC">
      <w:pPr>
        <w:pStyle w:val="Odsekzoznamu1"/>
        <w:numPr>
          <w:ilvl w:val="0"/>
          <w:numId w:val="11"/>
        </w:numPr>
        <w:spacing w:line="276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mesačne suchá večera</w:t>
      </w:r>
    </w:p>
    <w:sectPr w:rsidR="007D6DEB" w:rsidRPr="005E1C4B" w:rsidSect="00E178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3" w:bottom="1135" w:left="1134" w:header="710" w:footer="3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89C" w:rsidRDefault="0036389C">
      <w:r>
        <w:separator/>
      </w:r>
    </w:p>
  </w:endnote>
  <w:endnote w:type="continuationSeparator" w:id="0">
    <w:p w:rsidR="0036389C" w:rsidRDefault="0036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>
    <w:pPr>
      <w:spacing w:line="259" w:lineRule="auto"/>
      <w:ind w:right="286"/>
      <w:jc w:val="right"/>
    </w:pPr>
    <w:r>
      <w:rPr>
        <w:rFonts w:ascii="Times New Roman" w:hAnsi="Times New Roman" w:cs="Times New Roman"/>
        <w:sz w:val="24"/>
      </w:rPr>
      <w:t xml:space="preserve">Strana </w:t>
    </w:r>
    <w:r w:rsidR="00025C1F">
      <w:fldChar w:fldCharType="begin"/>
    </w:r>
    <w:r>
      <w:instrText xml:space="preserve"> PAGE   \* MERGEFORMAT </w:instrText>
    </w:r>
    <w:r w:rsidR="00025C1F">
      <w:fldChar w:fldCharType="separate"/>
    </w:r>
    <w:r>
      <w:rPr>
        <w:rFonts w:ascii="Times New Roman" w:hAnsi="Times New Roman" w:cs="Times New Roman"/>
        <w:b/>
        <w:sz w:val="24"/>
      </w:rPr>
      <w:t>1</w:t>
    </w:r>
    <w:r w:rsidR="00025C1F">
      <w:rPr>
        <w:rFonts w:ascii="Times New Roman" w:hAnsi="Times New Roman" w:cs="Times New Roman"/>
        <w:b/>
        <w:sz w:val="24"/>
      </w:rPr>
      <w:fldChar w:fldCharType="end"/>
    </w:r>
    <w:r>
      <w:rPr>
        <w:rFonts w:ascii="Times New Roman" w:hAnsi="Times New Roman" w:cs="Times New Roman"/>
        <w:sz w:val="24"/>
      </w:rPr>
      <w:t xml:space="preserve"> z </w:t>
    </w:r>
    <w:r w:rsidR="005A4BEE">
      <w:rPr>
        <w:rFonts w:ascii="Times New Roman" w:hAnsi="Times New Roman" w:cs="Times New Roman"/>
        <w:b/>
        <w:sz w:val="24"/>
      </w:rPr>
      <w:fldChar w:fldCharType="begin"/>
    </w:r>
    <w:r w:rsidR="005A4BEE">
      <w:rPr>
        <w:rFonts w:ascii="Times New Roman" w:hAnsi="Times New Roman" w:cs="Times New Roman"/>
        <w:b/>
        <w:sz w:val="24"/>
      </w:rPr>
      <w:instrText xml:space="preserve"> NUMPAGES   \* MERGEFORMAT </w:instrText>
    </w:r>
    <w:r w:rsidR="005A4BEE">
      <w:rPr>
        <w:rFonts w:ascii="Times New Roman" w:hAnsi="Times New Roman" w:cs="Times New Roman"/>
        <w:b/>
        <w:sz w:val="24"/>
      </w:rPr>
      <w:fldChar w:fldCharType="separate"/>
    </w:r>
    <w:r w:rsidRPr="00FF755C">
      <w:rPr>
        <w:rFonts w:ascii="Times New Roman" w:hAnsi="Times New Roman" w:cs="Times New Roman"/>
        <w:b/>
        <w:sz w:val="24"/>
      </w:rPr>
      <w:t>7</w:t>
    </w:r>
    <w:r w:rsidR="005A4BEE">
      <w:rPr>
        <w:rFonts w:ascii="Times New Roman" w:hAnsi="Times New Roman" w:cs="Times New Roman"/>
        <w:b/>
        <w:sz w:val="24"/>
      </w:rPr>
      <w:fldChar w:fldCharType="end"/>
    </w:r>
    <w:r>
      <w:rPr>
        <w:rFonts w:ascii="Times New Roman" w:hAnsi="Times New Roman" w:cs="Times New Roman"/>
        <w:sz w:val="24"/>
      </w:rPr>
      <w:t xml:space="preserve"> </w:t>
    </w:r>
  </w:p>
  <w:p w:rsidR="003A1498" w:rsidRDefault="003A1498">
    <w:pPr>
      <w:spacing w:line="259" w:lineRule="auto"/>
    </w:pPr>
    <w:r>
      <w:rPr>
        <w:rFonts w:ascii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Pr="00D33C57" w:rsidRDefault="003A1498">
    <w:pPr>
      <w:spacing w:line="259" w:lineRule="auto"/>
      <w:ind w:right="286"/>
      <w:jc w:val="right"/>
      <w:rPr>
        <w:rFonts w:asciiTheme="minorHAnsi" w:hAnsiTheme="minorHAnsi"/>
        <w:sz w:val="22"/>
        <w:szCs w:val="22"/>
      </w:rPr>
    </w:pPr>
    <w:r w:rsidRPr="00D33C57">
      <w:rPr>
        <w:rFonts w:asciiTheme="minorHAnsi" w:hAnsiTheme="minorHAnsi" w:cs="Times New Roman"/>
        <w:sz w:val="22"/>
        <w:szCs w:val="22"/>
      </w:rPr>
      <w:t xml:space="preserve">Strana </w:t>
    </w:r>
    <w:r w:rsidR="00025C1F" w:rsidRPr="00D33C57">
      <w:rPr>
        <w:rFonts w:asciiTheme="minorHAnsi" w:hAnsiTheme="minorHAnsi"/>
        <w:sz w:val="22"/>
        <w:szCs w:val="22"/>
      </w:rPr>
      <w:fldChar w:fldCharType="begin"/>
    </w:r>
    <w:r w:rsidRPr="00D33C57">
      <w:rPr>
        <w:rFonts w:asciiTheme="minorHAnsi" w:hAnsiTheme="minorHAnsi"/>
        <w:sz w:val="22"/>
        <w:szCs w:val="22"/>
      </w:rPr>
      <w:instrText xml:space="preserve"> PAGE   \* MERGEFORMAT </w:instrText>
    </w:r>
    <w:r w:rsidR="00025C1F" w:rsidRPr="00D33C57">
      <w:rPr>
        <w:rFonts w:asciiTheme="minorHAnsi" w:hAnsiTheme="minorHAnsi"/>
        <w:sz w:val="22"/>
        <w:szCs w:val="22"/>
      </w:rPr>
      <w:fldChar w:fldCharType="separate"/>
    </w:r>
    <w:r w:rsidR="009B35E5" w:rsidRPr="009B35E5">
      <w:rPr>
        <w:rFonts w:asciiTheme="minorHAnsi" w:hAnsiTheme="minorHAnsi" w:cs="Times New Roman"/>
        <w:b/>
        <w:sz w:val="22"/>
        <w:szCs w:val="22"/>
      </w:rPr>
      <w:t>6</w:t>
    </w:r>
    <w:r w:rsidR="00025C1F" w:rsidRPr="00D33C57">
      <w:rPr>
        <w:rFonts w:asciiTheme="minorHAnsi" w:hAnsiTheme="minorHAnsi" w:cs="Times New Roman"/>
        <w:b/>
        <w:sz w:val="22"/>
        <w:szCs w:val="22"/>
      </w:rPr>
      <w:fldChar w:fldCharType="end"/>
    </w:r>
    <w:r w:rsidRPr="00D33C57">
      <w:rPr>
        <w:rFonts w:asciiTheme="minorHAnsi" w:hAnsiTheme="minorHAnsi" w:cs="Times New Roman"/>
        <w:sz w:val="22"/>
        <w:szCs w:val="22"/>
      </w:rPr>
      <w:t xml:space="preserve"> z </w:t>
    </w:r>
    <w:r w:rsidR="005A4BEE">
      <w:rPr>
        <w:rFonts w:asciiTheme="minorHAnsi" w:hAnsiTheme="minorHAnsi" w:cs="Times New Roman"/>
        <w:b/>
        <w:sz w:val="22"/>
        <w:szCs w:val="22"/>
      </w:rPr>
      <w:fldChar w:fldCharType="begin"/>
    </w:r>
    <w:r w:rsidR="005A4BEE">
      <w:rPr>
        <w:rFonts w:asciiTheme="minorHAnsi" w:hAnsiTheme="minorHAnsi" w:cs="Times New Roman"/>
        <w:b/>
        <w:sz w:val="22"/>
        <w:szCs w:val="22"/>
      </w:rPr>
      <w:instrText xml:space="preserve"> NUMPAGES   \* MERGEFORMAT </w:instrText>
    </w:r>
    <w:r w:rsidR="005A4BEE">
      <w:rPr>
        <w:rFonts w:asciiTheme="minorHAnsi" w:hAnsiTheme="minorHAnsi" w:cs="Times New Roman"/>
        <w:b/>
        <w:sz w:val="22"/>
        <w:szCs w:val="22"/>
      </w:rPr>
      <w:fldChar w:fldCharType="separate"/>
    </w:r>
    <w:r w:rsidR="009B35E5">
      <w:rPr>
        <w:rFonts w:asciiTheme="minorHAnsi" w:hAnsiTheme="minorHAnsi" w:cs="Times New Roman"/>
        <w:b/>
        <w:sz w:val="22"/>
        <w:szCs w:val="22"/>
      </w:rPr>
      <w:t>10</w:t>
    </w:r>
    <w:r w:rsidR="005A4BEE">
      <w:rPr>
        <w:rFonts w:asciiTheme="minorHAnsi" w:hAnsiTheme="minorHAnsi" w:cs="Times New Roman"/>
        <w:b/>
        <w:sz w:val="22"/>
        <w:szCs w:val="22"/>
      </w:rPr>
      <w:fldChar w:fldCharType="end"/>
    </w:r>
    <w:r w:rsidRPr="00D33C57">
      <w:rPr>
        <w:rFonts w:asciiTheme="minorHAnsi" w:hAnsiTheme="minorHAnsi" w:cs="Times New Roman"/>
        <w:sz w:val="22"/>
        <w:szCs w:val="22"/>
      </w:rPr>
      <w:t xml:space="preserve"> </w:t>
    </w:r>
  </w:p>
  <w:p w:rsidR="003A1498" w:rsidRDefault="003A1498">
    <w:pPr>
      <w:spacing w:line="259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Pr="00591467" w:rsidRDefault="003A1498">
    <w:pPr>
      <w:spacing w:line="259" w:lineRule="auto"/>
      <w:ind w:right="286"/>
      <w:jc w:val="right"/>
      <w:rPr>
        <w:rFonts w:asciiTheme="minorHAnsi" w:hAnsiTheme="minorHAnsi"/>
        <w:sz w:val="22"/>
        <w:szCs w:val="22"/>
      </w:rPr>
    </w:pPr>
    <w:r w:rsidRPr="00591467">
      <w:rPr>
        <w:rFonts w:asciiTheme="minorHAnsi" w:hAnsiTheme="minorHAnsi" w:cs="Times New Roman"/>
        <w:sz w:val="22"/>
        <w:szCs w:val="22"/>
      </w:rPr>
      <w:t xml:space="preserve">Strana </w:t>
    </w:r>
    <w:r w:rsidR="00025C1F" w:rsidRPr="00591467">
      <w:rPr>
        <w:rFonts w:asciiTheme="minorHAnsi" w:hAnsiTheme="minorHAnsi"/>
        <w:sz w:val="22"/>
        <w:szCs w:val="22"/>
      </w:rPr>
      <w:fldChar w:fldCharType="begin"/>
    </w:r>
    <w:r w:rsidRPr="00591467">
      <w:rPr>
        <w:rFonts w:asciiTheme="minorHAnsi" w:hAnsiTheme="minorHAnsi"/>
        <w:sz w:val="22"/>
        <w:szCs w:val="22"/>
      </w:rPr>
      <w:instrText xml:space="preserve"> PAGE   \* MERGEFORMAT </w:instrText>
    </w:r>
    <w:r w:rsidR="00025C1F" w:rsidRPr="00591467">
      <w:rPr>
        <w:rFonts w:asciiTheme="minorHAnsi" w:hAnsiTheme="minorHAnsi"/>
        <w:sz w:val="22"/>
        <w:szCs w:val="22"/>
      </w:rPr>
      <w:fldChar w:fldCharType="separate"/>
    </w:r>
    <w:r w:rsidR="009B35E5" w:rsidRPr="009B35E5">
      <w:rPr>
        <w:rFonts w:asciiTheme="minorHAnsi" w:hAnsiTheme="minorHAnsi" w:cs="Times New Roman"/>
        <w:b/>
        <w:sz w:val="22"/>
        <w:szCs w:val="22"/>
      </w:rPr>
      <w:t>1</w:t>
    </w:r>
    <w:r w:rsidR="00025C1F" w:rsidRPr="00591467">
      <w:rPr>
        <w:rFonts w:asciiTheme="minorHAnsi" w:hAnsiTheme="minorHAnsi" w:cs="Times New Roman"/>
        <w:b/>
        <w:sz w:val="22"/>
        <w:szCs w:val="22"/>
      </w:rPr>
      <w:fldChar w:fldCharType="end"/>
    </w:r>
    <w:r w:rsidRPr="00591467">
      <w:rPr>
        <w:rFonts w:asciiTheme="minorHAnsi" w:hAnsiTheme="minorHAnsi" w:cs="Times New Roman"/>
        <w:sz w:val="22"/>
        <w:szCs w:val="22"/>
      </w:rPr>
      <w:t xml:space="preserve"> z </w:t>
    </w:r>
    <w:r w:rsidR="005A4BEE">
      <w:rPr>
        <w:rFonts w:asciiTheme="minorHAnsi" w:hAnsiTheme="minorHAnsi" w:cs="Times New Roman"/>
        <w:b/>
        <w:sz w:val="22"/>
        <w:szCs w:val="22"/>
      </w:rPr>
      <w:fldChar w:fldCharType="begin"/>
    </w:r>
    <w:r w:rsidR="005A4BEE">
      <w:rPr>
        <w:rFonts w:asciiTheme="minorHAnsi" w:hAnsiTheme="minorHAnsi" w:cs="Times New Roman"/>
        <w:b/>
        <w:sz w:val="22"/>
        <w:szCs w:val="22"/>
      </w:rPr>
      <w:instrText xml:space="preserve"> NUMPAGES   \* MERGEFORMAT </w:instrText>
    </w:r>
    <w:r w:rsidR="005A4BEE">
      <w:rPr>
        <w:rFonts w:asciiTheme="minorHAnsi" w:hAnsiTheme="minorHAnsi" w:cs="Times New Roman"/>
        <w:b/>
        <w:sz w:val="22"/>
        <w:szCs w:val="22"/>
      </w:rPr>
      <w:fldChar w:fldCharType="separate"/>
    </w:r>
    <w:r w:rsidR="009B35E5">
      <w:rPr>
        <w:rFonts w:asciiTheme="minorHAnsi" w:hAnsiTheme="minorHAnsi" w:cs="Times New Roman"/>
        <w:b/>
        <w:sz w:val="22"/>
        <w:szCs w:val="22"/>
      </w:rPr>
      <w:t>10</w:t>
    </w:r>
    <w:r w:rsidR="005A4BEE">
      <w:rPr>
        <w:rFonts w:asciiTheme="minorHAnsi" w:hAnsiTheme="minorHAnsi" w:cs="Times New Roman"/>
        <w:b/>
        <w:sz w:val="22"/>
        <w:szCs w:val="22"/>
      </w:rPr>
      <w:fldChar w:fldCharType="end"/>
    </w:r>
    <w:r w:rsidRPr="00591467">
      <w:rPr>
        <w:rFonts w:asciiTheme="minorHAnsi" w:hAnsiTheme="minorHAnsi" w:cs="Times New Roman"/>
        <w:sz w:val="22"/>
        <w:szCs w:val="22"/>
      </w:rPr>
      <w:t xml:space="preserve"> </w:t>
    </w:r>
  </w:p>
  <w:p w:rsidR="003A1498" w:rsidRPr="00591467" w:rsidRDefault="003A1498">
    <w:pPr>
      <w:spacing w:line="259" w:lineRule="auto"/>
      <w:rPr>
        <w:rFonts w:asciiTheme="minorHAnsi" w:hAnsiTheme="minorHAnsi"/>
        <w:sz w:val="22"/>
        <w:szCs w:val="22"/>
      </w:rPr>
    </w:pPr>
    <w:r w:rsidRPr="00591467">
      <w:rPr>
        <w:rFonts w:asciiTheme="minorHAnsi" w:hAnsiTheme="minorHAnsi" w:cs="Times New Roman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89C" w:rsidRDefault="0036389C">
      <w:r>
        <w:separator/>
      </w:r>
    </w:p>
  </w:footnote>
  <w:footnote w:type="continuationSeparator" w:id="0">
    <w:p w:rsidR="0036389C" w:rsidRDefault="00363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>
    <w:pPr>
      <w:spacing w:line="259" w:lineRule="auto"/>
      <w:ind w:right="506"/>
      <w:jc w:val="right"/>
    </w:pPr>
    <w: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1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/>
        <w:sz w:val="23"/>
      </w:rPr>
      <w:t xml:space="preserve"> </w:t>
    </w:r>
    <w:r>
      <w:rPr>
        <w:rFonts w:ascii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 w:rsidP="006A15C9">
    <w:pPr>
      <w:spacing w:line="259" w:lineRule="auto"/>
      <w:ind w:right="50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498" w:rsidRDefault="003A1498" w:rsidP="00D33C57">
    <w:pPr>
      <w:pStyle w:val="Hlavika"/>
      <w:tabs>
        <w:tab w:val="clear" w:pos="4536"/>
        <w:tab w:val="right" w:pos="9354"/>
      </w:tabs>
      <w:rPr>
        <w:rFonts w:cs="Arial"/>
        <w:b/>
        <w:sz w:val="28"/>
      </w:rPr>
    </w:pPr>
  </w:p>
  <w:p w:rsidR="003A1498" w:rsidRDefault="003A1498" w:rsidP="00F0713C">
    <w:pPr>
      <w:spacing w:line="259" w:lineRule="auto"/>
      <w:ind w:right="50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BD4"/>
    <w:multiLevelType w:val="hybridMultilevel"/>
    <w:tmpl w:val="65AAC39E"/>
    <w:lvl w:ilvl="0" w:tplc="3D40261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B11E2"/>
    <w:multiLevelType w:val="hybridMultilevel"/>
    <w:tmpl w:val="9170DF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AE2FB8"/>
    <w:multiLevelType w:val="hybridMultilevel"/>
    <w:tmpl w:val="1E98F4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A53E2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6" w15:restartNumberingAfterBreak="0">
    <w:nsid w:val="2AD84F0B"/>
    <w:multiLevelType w:val="hybridMultilevel"/>
    <w:tmpl w:val="431615C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502301"/>
    <w:multiLevelType w:val="hybridMultilevel"/>
    <w:tmpl w:val="470871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4DC4"/>
    <w:multiLevelType w:val="hybridMultilevel"/>
    <w:tmpl w:val="5F20C77A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C72297C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0" w15:restartNumberingAfterBreak="0">
    <w:nsid w:val="428A6C09"/>
    <w:multiLevelType w:val="hybridMultilevel"/>
    <w:tmpl w:val="CAF4A3A8"/>
    <w:lvl w:ilvl="0" w:tplc="E45AE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5164E"/>
    <w:multiLevelType w:val="hybridMultilevel"/>
    <w:tmpl w:val="C5223F56"/>
    <w:lvl w:ilvl="0" w:tplc="041B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3FB0F89"/>
    <w:multiLevelType w:val="hybridMultilevel"/>
    <w:tmpl w:val="ED14A7EE"/>
    <w:lvl w:ilvl="0" w:tplc="041B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40458AD"/>
    <w:multiLevelType w:val="hybridMultilevel"/>
    <w:tmpl w:val="7BA26A32"/>
    <w:lvl w:ilvl="0" w:tplc="74E00EEA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0" w:hanging="360"/>
      </w:pPr>
    </w:lvl>
    <w:lvl w:ilvl="2" w:tplc="041B001B" w:tentative="1">
      <w:start w:val="1"/>
      <w:numFmt w:val="lowerRoman"/>
      <w:lvlText w:val="%3."/>
      <w:lvlJc w:val="right"/>
      <w:pPr>
        <w:ind w:left="2190" w:hanging="180"/>
      </w:pPr>
    </w:lvl>
    <w:lvl w:ilvl="3" w:tplc="041B000F" w:tentative="1">
      <w:start w:val="1"/>
      <w:numFmt w:val="decimal"/>
      <w:lvlText w:val="%4."/>
      <w:lvlJc w:val="left"/>
      <w:pPr>
        <w:ind w:left="2910" w:hanging="360"/>
      </w:pPr>
    </w:lvl>
    <w:lvl w:ilvl="4" w:tplc="041B0019" w:tentative="1">
      <w:start w:val="1"/>
      <w:numFmt w:val="lowerLetter"/>
      <w:lvlText w:val="%5."/>
      <w:lvlJc w:val="left"/>
      <w:pPr>
        <w:ind w:left="3630" w:hanging="360"/>
      </w:pPr>
    </w:lvl>
    <w:lvl w:ilvl="5" w:tplc="041B001B" w:tentative="1">
      <w:start w:val="1"/>
      <w:numFmt w:val="lowerRoman"/>
      <w:lvlText w:val="%6."/>
      <w:lvlJc w:val="right"/>
      <w:pPr>
        <w:ind w:left="4350" w:hanging="180"/>
      </w:pPr>
    </w:lvl>
    <w:lvl w:ilvl="6" w:tplc="041B000F" w:tentative="1">
      <w:start w:val="1"/>
      <w:numFmt w:val="decimal"/>
      <w:lvlText w:val="%7."/>
      <w:lvlJc w:val="left"/>
      <w:pPr>
        <w:ind w:left="5070" w:hanging="360"/>
      </w:pPr>
    </w:lvl>
    <w:lvl w:ilvl="7" w:tplc="041B0019" w:tentative="1">
      <w:start w:val="1"/>
      <w:numFmt w:val="lowerLetter"/>
      <w:lvlText w:val="%8."/>
      <w:lvlJc w:val="left"/>
      <w:pPr>
        <w:ind w:left="5790" w:hanging="360"/>
      </w:pPr>
    </w:lvl>
    <w:lvl w:ilvl="8" w:tplc="041B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 w15:restartNumberingAfterBreak="0">
    <w:nsid w:val="554E6A88"/>
    <w:multiLevelType w:val="hybridMultilevel"/>
    <w:tmpl w:val="CAA471D8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B465E96"/>
    <w:multiLevelType w:val="multilevel"/>
    <w:tmpl w:val="83DE3DD8"/>
    <w:lvl w:ilvl="0">
      <w:start w:val="1"/>
      <w:numFmt w:val="decimal"/>
      <w:lvlText w:val="%1"/>
      <w:lvlJc w:val="left"/>
      <w:pPr>
        <w:ind w:left="390" w:hanging="390"/>
      </w:pPr>
      <w:rPr>
        <w:color w:val="auto"/>
      </w:r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6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73E8E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8" w15:restartNumberingAfterBreak="0">
    <w:nsid w:val="63CE1FC4"/>
    <w:multiLevelType w:val="hybridMultilevel"/>
    <w:tmpl w:val="6358972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B740DB"/>
    <w:multiLevelType w:val="hybridMultilevel"/>
    <w:tmpl w:val="CAA471D8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B93412D"/>
    <w:multiLevelType w:val="hybridMultilevel"/>
    <w:tmpl w:val="40ECF51C"/>
    <w:lvl w:ilvl="0" w:tplc="041B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6C41447C"/>
    <w:multiLevelType w:val="multilevel"/>
    <w:tmpl w:val="DB4EF37C"/>
    <w:lvl w:ilvl="0">
      <w:start w:val="1"/>
      <w:numFmt w:val="decimal"/>
      <w:lvlText w:val="%1"/>
      <w:lvlJc w:val="left"/>
      <w:pPr>
        <w:ind w:left="390" w:hanging="390"/>
      </w:pPr>
      <w:rPr>
        <w:color w:val="auto"/>
      </w:r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2" w15:restartNumberingAfterBreak="0">
    <w:nsid w:val="782F6F45"/>
    <w:multiLevelType w:val="hybridMultilevel"/>
    <w:tmpl w:val="11985620"/>
    <w:lvl w:ilvl="0" w:tplc="041B0017">
      <w:start w:val="1"/>
      <w:numFmt w:val="lowerLetter"/>
      <w:lvlText w:val="%1)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EEF58E2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4" w15:restartNumberingAfterBreak="0">
    <w:nsid w:val="7FF6636D"/>
    <w:multiLevelType w:val="multilevel"/>
    <w:tmpl w:val="1F1E09AC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1110" w:hanging="39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num w:numId="1">
    <w:abstractNumId w:val="2"/>
  </w:num>
  <w:num w:numId="2">
    <w:abstractNumId w:val="1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22"/>
  </w:num>
  <w:num w:numId="10">
    <w:abstractNumId w:val="6"/>
  </w:num>
  <w:num w:numId="11">
    <w:abstractNumId w:val="20"/>
  </w:num>
  <w:num w:numId="12">
    <w:abstractNumId w:val="16"/>
  </w:num>
  <w:num w:numId="13">
    <w:abstractNumId w:val="19"/>
  </w:num>
  <w:num w:numId="14">
    <w:abstractNumId w:val="15"/>
  </w:num>
  <w:num w:numId="15">
    <w:abstractNumId w:val="21"/>
  </w:num>
  <w:num w:numId="16">
    <w:abstractNumId w:val="5"/>
  </w:num>
  <w:num w:numId="17">
    <w:abstractNumId w:val="24"/>
  </w:num>
  <w:num w:numId="18">
    <w:abstractNumId w:val="9"/>
  </w:num>
  <w:num w:numId="19">
    <w:abstractNumId w:val="23"/>
  </w:num>
  <w:num w:numId="20">
    <w:abstractNumId w:val="14"/>
  </w:num>
  <w:num w:numId="21">
    <w:abstractNumId w:val="13"/>
  </w:num>
  <w:num w:numId="22">
    <w:abstractNumId w:val="11"/>
  </w:num>
  <w:num w:numId="23">
    <w:abstractNumId w:val="3"/>
  </w:num>
  <w:num w:numId="24">
    <w:abstractNumId w:val="12"/>
  </w:num>
  <w:num w:numId="25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026CC"/>
    <w:rsid w:val="000028BC"/>
    <w:rsid w:val="000031DE"/>
    <w:rsid w:val="000060F7"/>
    <w:rsid w:val="00011127"/>
    <w:rsid w:val="000215BC"/>
    <w:rsid w:val="00021F73"/>
    <w:rsid w:val="000226A1"/>
    <w:rsid w:val="000226A3"/>
    <w:rsid w:val="00025C1F"/>
    <w:rsid w:val="00050C2E"/>
    <w:rsid w:val="0005466A"/>
    <w:rsid w:val="0006011E"/>
    <w:rsid w:val="00064C2A"/>
    <w:rsid w:val="0006569A"/>
    <w:rsid w:val="00066CD1"/>
    <w:rsid w:val="00067229"/>
    <w:rsid w:val="000722A7"/>
    <w:rsid w:val="00075B0B"/>
    <w:rsid w:val="000870D3"/>
    <w:rsid w:val="0008720A"/>
    <w:rsid w:val="0009649C"/>
    <w:rsid w:val="000A18D1"/>
    <w:rsid w:val="000A36E6"/>
    <w:rsid w:val="000A5A07"/>
    <w:rsid w:val="000A62B5"/>
    <w:rsid w:val="000A7F9B"/>
    <w:rsid w:val="000B0042"/>
    <w:rsid w:val="000C5074"/>
    <w:rsid w:val="000C78E6"/>
    <w:rsid w:val="000D12CE"/>
    <w:rsid w:val="000D3782"/>
    <w:rsid w:val="000D7DE8"/>
    <w:rsid w:val="000F6F87"/>
    <w:rsid w:val="000F7188"/>
    <w:rsid w:val="00102E08"/>
    <w:rsid w:val="0010395A"/>
    <w:rsid w:val="00106F9F"/>
    <w:rsid w:val="001152C2"/>
    <w:rsid w:val="001154DE"/>
    <w:rsid w:val="001205FA"/>
    <w:rsid w:val="00122046"/>
    <w:rsid w:val="00132082"/>
    <w:rsid w:val="00133294"/>
    <w:rsid w:val="00134D5E"/>
    <w:rsid w:val="00137DA5"/>
    <w:rsid w:val="00145295"/>
    <w:rsid w:val="00147C4E"/>
    <w:rsid w:val="00147E56"/>
    <w:rsid w:val="00153A74"/>
    <w:rsid w:val="0016157F"/>
    <w:rsid w:val="0016264A"/>
    <w:rsid w:val="00162666"/>
    <w:rsid w:val="00165C15"/>
    <w:rsid w:val="001821F5"/>
    <w:rsid w:val="001833CA"/>
    <w:rsid w:val="00185CC0"/>
    <w:rsid w:val="00191D83"/>
    <w:rsid w:val="00197DAB"/>
    <w:rsid w:val="001A1ABE"/>
    <w:rsid w:val="001A1B82"/>
    <w:rsid w:val="001A3310"/>
    <w:rsid w:val="001A6A9C"/>
    <w:rsid w:val="001A7C08"/>
    <w:rsid w:val="001B0945"/>
    <w:rsid w:val="001B3BA8"/>
    <w:rsid w:val="001B45BA"/>
    <w:rsid w:val="001B716A"/>
    <w:rsid w:val="001C2348"/>
    <w:rsid w:val="001C7408"/>
    <w:rsid w:val="001C746F"/>
    <w:rsid w:val="001D633D"/>
    <w:rsid w:val="001E2223"/>
    <w:rsid w:val="001E428A"/>
    <w:rsid w:val="001F0D9C"/>
    <w:rsid w:val="001F1BCD"/>
    <w:rsid w:val="001F26F1"/>
    <w:rsid w:val="001F33F0"/>
    <w:rsid w:val="001F7E53"/>
    <w:rsid w:val="001F7F6D"/>
    <w:rsid w:val="00203C22"/>
    <w:rsid w:val="002079CD"/>
    <w:rsid w:val="00216B39"/>
    <w:rsid w:val="002238DC"/>
    <w:rsid w:val="00224CA6"/>
    <w:rsid w:val="00225C26"/>
    <w:rsid w:val="002404AD"/>
    <w:rsid w:val="00242E45"/>
    <w:rsid w:val="00251032"/>
    <w:rsid w:val="00255075"/>
    <w:rsid w:val="002733A7"/>
    <w:rsid w:val="00273C2D"/>
    <w:rsid w:val="002755B3"/>
    <w:rsid w:val="0028158B"/>
    <w:rsid w:val="002860DE"/>
    <w:rsid w:val="002908E0"/>
    <w:rsid w:val="002A1341"/>
    <w:rsid w:val="002A2129"/>
    <w:rsid w:val="002A2293"/>
    <w:rsid w:val="002A2F68"/>
    <w:rsid w:val="002A53E7"/>
    <w:rsid w:val="002B49CD"/>
    <w:rsid w:val="002B75D5"/>
    <w:rsid w:val="002B7E15"/>
    <w:rsid w:val="002C329F"/>
    <w:rsid w:val="002C3602"/>
    <w:rsid w:val="002C5FFE"/>
    <w:rsid w:val="002C6717"/>
    <w:rsid w:val="002C770E"/>
    <w:rsid w:val="002C7F9C"/>
    <w:rsid w:val="002D4771"/>
    <w:rsid w:val="002E0607"/>
    <w:rsid w:val="002F227D"/>
    <w:rsid w:val="002F57F7"/>
    <w:rsid w:val="002F7C40"/>
    <w:rsid w:val="003015B0"/>
    <w:rsid w:val="00305DCF"/>
    <w:rsid w:val="003069C0"/>
    <w:rsid w:val="00320CD0"/>
    <w:rsid w:val="00322318"/>
    <w:rsid w:val="003235C5"/>
    <w:rsid w:val="003248B5"/>
    <w:rsid w:val="0033232A"/>
    <w:rsid w:val="00334BA8"/>
    <w:rsid w:val="0034250C"/>
    <w:rsid w:val="00346E9C"/>
    <w:rsid w:val="00350115"/>
    <w:rsid w:val="00355968"/>
    <w:rsid w:val="00355EFE"/>
    <w:rsid w:val="00362550"/>
    <w:rsid w:val="0036389C"/>
    <w:rsid w:val="00367187"/>
    <w:rsid w:val="00373A02"/>
    <w:rsid w:val="00375C03"/>
    <w:rsid w:val="00385652"/>
    <w:rsid w:val="00390E8B"/>
    <w:rsid w:val="00397B37"/>
    <w:rsid w:val="003A1498"/>
    <w:rsid w:val="003A3FD9"/>
    <w:rsid w:val="003A4983"/>
    <w:rsid w:val="003A7847"/>
    <w:rsid w:val="003C49E2"/>
    <w:rsid w:val="003D0B07"/>
    <w:rsid w:val="003D14B3"/>
    <w:rsid w:val="003D4C47"/>
    <w:rsid w:val="003F18D6"/>
    <w:rsid w:val="003F5211"/>
    <w:rsid w:val="0040208C"/>
    <w:rsid w:val="0040589E"/>
    <w:rsid w:val="00405ACA"/>
    <w:rsid w:val="004263E6"/>
    <w:rsid w:val="00426655"/>
    <w:rsid w:val="0042673B"/>
    <w:rsid w:val="00437011"/>
    <w:rsid w:val="00450734"/>
    <w:rsid w:val="00474B43"/>
    <w:rsid w:val="004846A6"/>
    <w:rsid w:val="00485A5D"/>
    <w:rsid w:val="004868F2"/>
    <w:rsid w:val="00487673"/>
    <w:rsid w:val="004915B4"/>
    <w:rsid w:val="00492B8E"/>
    <w:rsid w:val="00493497"/>
    <w:rsid w:val="004935ED"/>
    <w:rsid w:val="004A10C2"/>
    <w:rsid w:val="004B4DB1"/>
    <w:rsid w:val="004C230A"/>
    <w:rsid w:val="004C25A6"/>
    <w:rsid w:val="004D0AF4"/>
    <w:rsid w:val="004D193B"/>
    <w:rsid w:val="004D2849"/>
    <w:rsid w:val="004D3CCD"/>
    <w:rsid w:val="004E339E"/>
    <w:rsid w:val="004E4FC2"/>
    <w:rsid w:val="004E6620"/>
    <w:rsid w:val="004E769A"/>
    <w:rsid w:val="004E7BD9"/>
    <w:rsid w:val="004F0EC8"/>
    <w:rsid w:val="004F30C3"/>
    <w:rsid w:val="004F7223"/>
    <w:rsid w:val="004F7CFB"/>
    <w:rsid w:val="0050019E"/>
    <w:rsid w:val="005032A3"/>
    <w:rsid w:val="0050706A"/>
    <w:rsid w:val="00507632"/>
    <w:rsid w:val="005155C7"/>
    <w:rsid w:val="00527038"/>
    <w:rsid w:val="0053101A"/>
    <w:rsid w:val="00532290"/>
    <w:rsid w:val="00543C2F"/>
    <w:rsid w:val="00550EE5"/>
    <w:rsid w:val="005516B3"/>
    <w:rsid w:val="00553CF9"/>
    <w:rsid w:val="00561311"/>
    <w:rsid w:val="00574908"/>
    <w:rsid w:val="00575D16"/>
    <w:rsid w:val="00576908"/>
    <w:rsid w:val="00576E18"/>
    <w:rsid w:val="00581D7A"/>
    <w:rsid w:val="00581DF4"/>
    <w:rsid w:val="005825E2"/>
    <w:rsid w:val="00584715"/>
    <w:rsid w:val="00585FAE"/>
    <w:rsid w:val="005872B6"/>
    <w:rsid w:val="00587F1A"/>
    <w:rsid w:val="0059051B"/>
    <w:rsid w:val="005907D0"/>
    <w:rsid w:val="00591467"/>
    <w:rsid w:val="00591CAA"/>
    <w:rsid w:val="00594FE8"/>
    <w:rsid w:val="005A3EF3"/>
    <w:rsid w:val="005A4BEE"/>
    <w:rsid w:val="005B2FD8"/>
    <w:rsid w:val="005C472F"/>
    <w:rsid w:val="005C5134"/>
    <w:rsid w:val="005D0698"/>
    <w:rsid w:val="005D0ECD"/>
    <w:rsid w:val="005D6C11"/>
    <w:rsid w:val="005E1C4B"/>
    <w:rsid w:val="005E341C"/>
    <w:rsid w:val="005E36DF"/>
    <w:rsid w:val="005E499D"/>
    <w:rsid w:val="005F2625"/>
    <w:rsid w:val="005F4718"/>
    <w:rsid w:val="005F7B91"/>
    <w:rsid w:val="00600720"/>
    <w:rsid w:val="00602CFF"/>
    <w:rsid w:val="0060624E"/>
    <w:rsid w:val="00611749"/>
    <w:rsid w:val="00624BBD"/>
    <w:rsid w:val="00627849"/>
    <w:rsid w:val="006306EB"/>
    <w:rsid w:val="00632D36"/>
    <w:rsid w:val="00633EC3"/>
    <w:rsid w:val="006450EF"/>
    <w:rsid w:val="006455ED"/>
    <w:rsid w:val="00651E4C"/>
    <w:rsid w:val="006622BE"/>
    <w:rsid w:val="006644FB"/>
    <w:rsid w:val="00664E9B"/>
    <w:rsid w:val="006673B6"/>
    <w:rsid w:val="00667D6F"/>
    <w:rsid w:val="006710C4"/>
    <w:rsid w:val="006719BD"/>
    <w:rsid w:val="0067264B"/>
    <w:rsid w:val="00675D39"/>
    <w:rsid w:val="00680162"/>
    <w:rsid w:val="00680595"/>
    <w:rsid w:val="00685DD8"/>
    <w:rsid w:val="00686E46"/>
    <w:rsid w:val="0069043A"/>
    <w:rsid w:val="00692D43"/>
    <w:rsid w:val="00694A4B"/>
    <w:rsid w:val="00694CA8"/>
    <w:rsid w:val="0069668A"/>
    <w:rsid w:val="006A15C9"/>
    <w:rsid w:val="006A1B6F"/>
    <w:rsid w:val="006A2D44"/>
    <w:rsid w:val="006A31B0"/>
    <w:rsid w:val="006A63F0"/>
    <w:rsid w:val="006B107B"/>
    <w:rsid w:val="006B3E12"/>
    <w:rsid w:val="006B5C1C"/>
    <w:rsid w:val="006C3AB2"/>
    <w:rsid w:val="006C67B4"/>
    <w:rsid w:val="006D0C87"/>
    <w:rsid w:val="006D129C"/>
    <w:rsid w:val="006D35B2"/>
    <w:rsid w:val="006E2009"/>
    <w:rsid w:val="006F20BF"/>
    <w:rsid w:val="006F23F4"/>
    <w:rsid w:val="006F7461"/>
    <w:rsid w:val="007105FB"/>
    <w:rsid w:val="00712AE5"/>
    <w:rsid w:val="007324D2"/>
    <w:rsid w:val="0073414A"/>
    <w:rsid w:val="00734B44"/>
    <w:rsid w:val="00735F72"/>
    <w:rsid w:val="00744A04"/>
    <w:rsid w:val="00745505"/>
    <w:rsid w:val="007503E6"/>
    <w:rsid w:val="00753587"/>
    <w:rsid w:val="00755248"/>
    <w:rsid w:val="00755C92"/>
    <w:rsid w:val="0075796F"/>
    <w:rsid w:val="007644B0"/>
    <w:rsid w:val="00771B59"/>
    <w:rsid w:val="0078237B"/>
    <w:rsid w:val="00784D65"/>
    <w:rsid w:val="00792F22"/>
    <w:rsid w:val="0079340D"/>
    <w:rsid w:val="00795CB9"/>
    <w:rsid w:val="00796DA0"/>
    <w:rsid w:val="007A0E4F"/>
    <w:rsid w:val="007A16D2"/>
    <w:rsid w:val="007A2AD5"/>
    <w:rsid w:val="007A3C11"/>
    <w:rsid w:val="007B01E3"/>
    <w:rsid w:val="007B4E83"/>
    <w:rsid w:val="007C0C20"/>
    <w:rsid w:val="007C47BA"/>
    <w:rsid w:val="007C5F1B"/>
    <w:rsid w:val="007C6747"/>
    <w:rsid w:val="007C77D4"/>
    <w:rsid w:val="007D318D"/>
    <w:rsid w:val="007D695B"/>
    <w:rsid w:val="007D6DEB"/>
    <w:rsid w:val="007E04C6"/>
    <w:rsid w:val="007E6AD2"/>
    <w:rsid w:val="007F2794"/>
    <w:rsid w:val="007F5767"/>
    <w:rsid w:val="007F62CF"/>
    <w:rsid w:val="007F7A41"/>
    <w:rsid w:val="0080166E"/>
    <w:rsid w:val="0080630D"/>
    <w:rsid w:val="0080678A"/>
    <w:rsid w:val="00806896"/>
    <w:rsid w:val="008113BC"/>
    <w:rsid w:val="00811C03"/>
    <w:rsid w:val="00814B2B"/>
    <w:rsid w:val="00820AE2"/>
    <w:rsid w:val="00823477"/>
    <w:rsid w:val="008244A6"/>
    <w:rsid w:val="00824DFD"/>
    <w:rsid w:val="00827542"/>
    <w:rsid w:val="008317FE"/>
    <w:rsid w:val="0083259C"/>
    <w:rsid w:val="00837022"/>
    <w:rsid w:val="00842C0B"/>
    <w:rsid w:val="0084385F"/>
    <w:rsid w:val="00843E7B"/>
    <w:rsid w:val="008468D4"/>
    <w:rsid w:val="00854420"/>
    <w:rsid w:val="00854A85"/>
    <w:rsid w:val="00865D9B"/>
    <w:rsid w:val="008718AB"/>
    <w:rsid w:val="008719BE"/>
    <w:rsid w:val="00872855"/>
    <w:rsid w:val="008737C8"/>
    <w:rsid w:val="008738E6"/>
    <w:rsid w:val="00873C4F"/>
    <w:rsid w:val="008746B4"/>
    <w:rsid w:val="00876855"/>
    <w:rsid w:val="00882E83"/>
    <w:rsid w:val="00883379"/>
    <w:rsid w:val="00884B26"/>
    <w:rsid w:val="00887AAE"/>
    <w:rsid w:val="0089538F"/>
    <w:rsid w:val="008A38A0"/>
    <w:rsid w:val="008A4F3A"/>
    <w:rsid w:val="008B3F6C"/>
    <w:rsid w:val="008B4CC9"/>
    <w:rsid w:val="008C0FFE"/>
    <w:rsid w:val="008D0757"/>
    <w:rsid w:val="008D2197"/>
    <w:rsid w:val="008D4FD6"/>
    <w:rsid w:val="008E58F1"/>
    <w:rsid w:val="008E5990"/>
    <w:rsid w:val="008F0D5C"/>
    <w:rsid w:val="008F18C9"/>
    <w:rsid w:val="008F2585"/>
    <w:rsid w:val="008F6B70"/>
    <w:rsid w:val="00910A24"/>
    <w:rsid w:val="00915F2A"/>
    <w:rsid w:val="0092371B"/>
    <w:rsid w:val="00925A0B"/>
    <w:rsid w:val="00931416"/>
    <w:rsid w:val="0093452A"/>
    <w:rsid w:val="00935C5E"/>
    <w:rsid w:val="009361AE"/>
    <w:rsid w:val="009452E9"/>
    <w:rsid w:val="00945BB0"/>
    <w:rsid w:val="00950307"/>
    <w:rsid w:val="00951314"/>
    <w:rsid w:val="009520F0"/>
    <w:rsid w:val="0095252D"/>
    <w:rsid w:val="00957483"/>
    <w:rsid w:val="00961524"/>
    <w:rsid w:val="00962E14"/>
    <w:rsid w:val="0096304B"/>
    <w:rsid w:val="00970288"/>
    <w:rsid w:val="00983926"/>
    <w:rsid w:val="009869AA"/>
    <w:rsid w:val="00996613"/>
    <w:rsid w:val="009A64EC"/>
    <w:rsid w:val="009B35E5"/>
    <w:rsid w:val="009B3613"/>
    <w:rsid w:val="009B5549"/>
    <w:rsid w:val="009B6959"/>
    <w:rsid w:val="009C13B1"/>
    <w:rsid w:val="009C3D15"/>
    <w:rsid w:val="009C4327"/>
    <w:rsid w:val="009D5131"/>
    <w:rsid w:val="009E5D71"/>
    <w:rsid w:val="009F0232"/>
    <w:rsid w:val="009F0460"/>
    <w:rsid w:val="009F13D1"/>
    <w:rsid w:val="009F3F1F"/>
    <w:rsid w:val="009F6A19"/>
    <w:rsid w:val="00A01804"/>
    <w:rsid w:val="00A01C51"/>
    <w:rsid w:val="00A03FE0"/>
    <w:rsid w:val="00A124C7"/>
    <w:rsid w:val="00A127AA"/>
    <w:rsid w:val="00A168F3"/>
    <w:rsid w:val="00A215E7"/>
    <w:rsid w:val="00A2347C"/>
    <w:rsid w:val="00A24D19"/>
    <w:rsid w:val="00A26FDB"/>
    <w:rsid w:val="00A31E9D"/>
    <w:rsid w:val="00A3323D"/>
    <w:rsid w:val="00A34B2F"/>
    <w:rsid w:val="00A35DAB"/>
    <w:rsid w:val="00A35FD7"/>
    <w:rsid w:val="00A42C60"/>
    <w:rsid w:val="00A42CC7"/>
    <w:rsid w:val="00A43FA8"/>
    <w:rsid w:val="00A462C4"/>
    <w:rsid w:val="00A53A41"/>
    <w:rsid w:val="00A57E42"/>
    <w:rsid w:val="00A614D2"/>
    <w:rsid w:val="00A6538F"/>
    <w:rsid w:val="00A77F50"/>
    <w:rsid w:val="00A81951"/>
    <w:rsid w:val="00A81A1B"/>
    <w:rsid w:val="00A85546"/>
    <w:rsid w:val="00A87A89"/>
    <w:rsid w:val="00A920B3"/>
    <w:rsid w:val="00A9557C"/>
    <w:rsid w:val="00A966A8"/>
    <w:rsid w:val="00A973E5"/>
    <w:rsid w:val="00AA15AF"/>
    <w:rsid w:val="00AA224B"/>
    <w:rsid w:val="00AA239D"/>
    <w:rsid w:val="00AA2F81"/>
    <w:rsid w:val="00AA6307"/>
    <w:rsid w:val="00AA7C2C"/>
    <w:rsid w:val="00AB0B55"/>
    <w:rsid w:val="00AC2060"/>
    <w:rsid w:val="00AC6113"/>
    <w:rsid w:val="00AD367C"/>
    <w:rsid w:val="00AE22BF"/>
    <w:rsid w:val="00AE2804"/>
    <w:rsid w:val="00AE7FF1"/>
    <w:rsid w:val="00AF0734"/>
    <w:rsid w:val="00AF0F82"/>
    <w:rsid w:val="00AF179F"/>
    <w:rsid w:val="00B01D70"/>
    <w:rsid w:val="00B10291"/>
    <w:rsid w:val="00B208C1"/>
    <w:rsid w:val="00B23BD0"/>
    <w:rsid w:val="00B30749"/>
    <w:rsid w:val="00B32BC0"/>
    <w:rsid w:val="00B36DA8"/>
    <w:rsid w:val="00B377AA"/>
    <w:rsid w:val="00B419FE"/>
    <w:rsid w:val="00B46435"/>
    <w:rsid w:val="00B46C89"/>
    <w:rsid w:val="00B50459"/>
    <w:rsid w:val="00B5398C"/>
    <w:rsid w:val="00B5439C"/>
    <w:rsid w:val="00B56033"/>
    <w:rsid w:val="00B6103B"/>
    <w:rsid w:val="00B64BB9"/>
    <w:rsid w:val="00B72E4F"/>
    <w:rsid w:val="00B803F5"/>
    <w:rsid w:val="00B82510"/>
    <w:rsid w:val="00B8510A"/>
    <w:rsid w:val="00B86E18"/>
    <w:rsid w:val="00B86E30"/>
    <w:rsid w:val="00BA4317"/>
    <w:rsid w:val="00BA6681"/>
    <w:rsid w:val="00BA695D"/>
    <w:rsid w:val="00BB1005"/>
    <w:rsid w:val="00BB53B4"/>
    <w:rsid w:val="00BB787A"/>
    <w:rsid w:val="00BC20B2"/>
    <w:rsid w:val="00BC6112"/>
    <w:rsid w:val="00BC655F"/>
    <w:rsid w:val="00BD7120"/>
    <w:rsid w:val="00BE2D57"/>
    <w:rsid w:val="00BE34E4"/>
    <w:rsid w:val="00BE4E44"/>
    <w:rsid w:val="00BF28F1"/>
    <w:rsid w:val="00BF2BDE"/>
    <w:rsid w:val="00BF45DE"/>
    <w:rsid w:val="00BF7ABF"/>
    <w:rsid w:val="00C030D4"/>
    <w:rsid w:val="00C05087"/>
    <w:rsid w:val="00C1060A"/>
    <w:rsid w:val="00C23A44"/>
    <w:rsid w:val="00C23BCC"/>
    <w:rsid w:val="00C35501"/>
    <w:rsid w:val="00C36EBC"/>
    <w:rsid w:val="00C42451"/>
    <w:rsid w:val="00C42AC0"/>
    <w:rsid w:val="00C4431A"/>
    <w:rsid w:val="00C45FFE"/>
    <w:rsid w:val="00C535F1"/>
    <w:rsid w:val="00C56794"/>
    <w:rsid w:val="00C5726C"/>
    <w:rsid w:val="00C8106E"/>
    <w:rsid w:val="00C838AB"/>
    <w:rsid w:val="00C855F6"/>
    <w:rsid w:val="00C91C83"/>
    <w:rsid w:val="00C97402"/>
    <w:rsid w:val="00CA25CA"/>
    <w:rsid w:val="00CB06A7"/>
    <w:rsid w:val="00CB3BC0"/>
    <w:rsid w:val="00CB42E6"/>
    <w:rsid w:val="00CB6444"/>
    <w:rsid w:val="00CC00C7"/>
    <w:rsid w:val="00CC39C0"/>
    <w:rsid w:val="00CD0C78"/>
    <w:rsid w:val="00CD6A5F"/>
    <w:rsid w:val="00CD6B05"/>
    <w:rsid w:val="00CF6513"/>
    <w:rsid w:val="00CF750B"/>
    <w:rsid w:val="00CF783A"/>
    <w:rsid w:val="00D00F43"/>
    <w:rsid w:val="00D022F4"/>
    <w:rsid w:val="00D032D0"/>
    <w:rsid w:val="00D05FDD"/>
    <w:rsid w:val="00D06C0A"/>
    <w:rsid w:val="00D06E6C"/>
    <w:rsid w:val="00D11FAC"/>
    <w:rsid w:val="00D137AD"/>
    <w:rsid w:val="00D153CB"/>
    <w:rsid w:val="00D15BC3"/>
    <w:rsid w:val="00D1650E"/>
    <w:rsid w:val="00D23F63"/>
    <w:rsid w:val="00D32577"/>
    <w:rsid w:val="00D32755"/>
    <w:rsid w:val="00D33C57"/>
    <w:rsid w:val="00D35CE5"/>
    <w:rsid w:val="00D372FD"/>
    <w:rsid w:val="00D43BF5"/>
    <w:rsid w:val="00D60D5E"/>
    <w:rsid w:val="00D720B1"/>
    <w:rsid w:val="00D75785"/>
    <w:rsid w:val="00D8089F"/>
    <w:rsid w:val="00D90BF2"/>
    <w:rsid w:val="00D93119"/>
    <w:rsid w:val="00D93ACC"/>
    <w:rsid w:val="00D956C5"/>
    <w:rsid w:val="00D97048"/>
    <w:rsid w:val="00DA012F"/>
    <w:rsid w:val="00DA3513"/>
    <w:rsid w:val="00DA4B0D"/>
    <w:rsid w:val="00DC45C4"/>
    <w:rsid w:val="00DC69C7"/>
    <w:rsid w:val="00DC7A19"/>
    <w:rsid w:val="00DD17D9"/>
    <w:rsid w:val="00DD1CC4"/>
    <w:rsid w:val="00DD24B9"/>
    <w:rsid w:val="00DD43B7"/>
    <w:rsid w:val="00DD59A6"/>
    <w:rsid w:val="00DD63FF"/>
    <w:rsid w:val="00DE0944"/>
    <w:rsid w:val="00DE7B6F"/>
    <w:rsid w:val="00E0092E"/>
    <w:rsid w:val="00E02AF0"/>
    <w:rsid w:val="00E050CE"/>
    <w:rsid w:val="00E1098F"/>
    <w:rsid w:val="00E12FD5"/>
    <w:rsid w:val="00E138FD"/>
    <w:rsid w:val="00E1690E"/>
    <w:rsid w:val="00E17867"/>
    <w:rsid w:val="00E2200F"/>
    <w:rsid w:val="00E251DE"/>
    <w:rsid w:val="00E33AE7"/>
    <w:rsid w:val="00E504F7"/>
    <w:rsid w:val="00E542F5"/>
    <w:rsid w:val="00E54930"/>
    <w:rsid w:val="00E55DEF"/>
    <w:rsid w:val="00E563EE"/>
    <w:rsid w:val="00E6758D"/>
    <w:rsid w:val="00E6793D"/>
    <w:rsid w:val="00E76304"/>
    <w:rsid w:val="00E815FF"/>
    <w:rsid w:val="00E826AD"/>
    <w:rsid w:val="00E84B0A"/>
    <w:rsid w:val="00E87137"/>
    <w:rsid w:val="00EA5AD2"/>
    <w:rsid w:val="00EA691E"/>
    <w:rsid w:val="00EA7012"/>
    <w:rsid w:val="00EB38C3"/>
    <w:rsid w:val="00EC47AF"/>
    <w:rsid w:val="00ED782C"/>
    <w:rsid w:val="00EE0C50"/>
    <w:rsid w:val="00EE6AD4"/>
    <w:rsid w:val="00EE6B1E"/>
    <w:rsid w:val="00EF4375"/>
    <w:rsid w:val="00EF7AA2"/>
    <w:rsid w:val="00F04B48"/>
    <w:rsid w:val="00F0713C"/>
    <w:rsid w:val="00F1016C"/>
    <w:rsid w:val="00F11066"/>
    <w:rsid w:val="00F12F14"/>
    <w:rsid w:val="00F204D0"/>
    <w:rsid w:val="00F26AA7"/>
    <w:rsid w:val="00F31DB0"/>
    <w:rsid w:val="00F36D03"/>
    <w:rsid w:val="00F41446"/>
    <w:rsid w:val="00F4151F"/>
    <w:rsid w:val="00F42669"/>
    <w:rsid w:val="00F43783"/>
    <w:rsid w:val="00F445B3"/>
    <w:rsid w:val="00F528DC"/>
    <w:rsid w:val="00F60D99"/>
    <w:rsid w:val="00F82A43"/>
    <w:rsid w:val="00F82C9D"/>
    <w:rsid w:val="00F8343D"/>
    <w:rsid w:val="00F83E72"/>
    <w:rsid w:val="00F94D3D"/>
    <w:rsid w:val="00F95039"/>
    <w:rsid w:val="00FA117A"/>
    <w:rsid w:val="00FA2054"/>
    <w:rsid w:val="00FA62CE"/>
    <w:rsid w:val="00FB1916"/>
    <w:rsid w:val="00FB29F1"/>
    <w:rsid w:val="00FD2C31"/>
    <w:rsid w:val="00FD4D48"/>
    <w:rsid w:val="00FF6979"/>
    <w:rsid w:val="00FF70BA"/>
    <w:rsid w:val="00FF755C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8189C19-8E09-47AD-A7D7-43443952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0C87"/>
    <w:pPr>
      <w:spacing w:after="0" w:line="240" w:lineRule="auto"/>
    </w:pPr>
    <w:rPr>
      <w:rFonts w:ascii="Arial" w:eastAsia="Times New Roman" w:hAnsi="Arial" w:cs="Arial"/>
      <w:noProof/>
      <w:sz w:val="20"/>
      <w:szCs w:val="20"/>
    </w:rPr>
  </w:style>
  <w:style w:type="paragraph" w:styleId="Nadpis1">
    <w:name w:val="heading 1"/>
    <w:next w:val="Normlny"/>
    <w:link w:val="Nadpis1Char"/>
    <w:uiPriority w:val="9"/>
    <w:unhideWhenUsed/>
    <w:qFormat/>
    <w:rsid w:val="00996613"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996613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996613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sid w:val="00996613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996613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Farebný zoznam – zvýraznenie 11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</w:pPr>
    <w:rPr>
      <w:rFonts w:cs="Times New Roman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nhideWhenUsed/>
    <w:rsid w:val="00147E56"/>
    <w:pPr>
      <w:spacing w:before="144" w:after="144"/>
    </w:pPr>
    <w:rPr>
      <w:rFonts w:ascii="Times New Roman" w:hAnsi="Times New Roman" w:cs="Times New Roman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/>
      <w:ind w:left="182" w:hanging="40"/>
    </w:pPr>
    <w:rPr>
      <w:rFonts w:cs="Times New Roman"/>
      <w:sz w:val="19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Farebný zoznam – zvýraznenie 11 Char,Odsek 1. Char"/>
    <w:basedOn w:val="Predvolenpsmoodseku"/>
    <w:link w:val="Odsekzoznamu"/>
    <w:uiPriority w:val="34"/>
    <w:qFormat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</w:rPr>
  </w:style>
  <w:style w:type="paragraph" w:styleId="Nzov">
    <w:name w:val="Title"/>
    <w:basedOn w:val="Normlny"/>
    <w:link w:val="NzovChar"/>
    <w:qFormat/>
    <w:rsid w:val="00DA4B0D"/>
    <w:pPr>
      <w:jc w:val="center"/>
    </w:pPr>
    <w:rPr>
      <w:rFonts w:ascii="Arial Black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qFormat/>
    <w:rsid w:val="00DA4B0D"/>
    <w:pPr>
      <w:ind w:left="708"/>
    </w:pPr>
  </w:style>
  <w:style w:type="paragraph" w:customStyle="1" w:styleId="Styl1">
    <w:name w:val="Styl1"/>
    <w:basedOn w:val="Normlny"/>
    <w:rsid w:val="00DA4B0D"/>
    <w:pPr>
      <w:spacing w:line="360" w:lineRule="auto"/>
    </w:pPr>
    <w:rPr>
      <w:rFonts w:cs="Times New Roman"/>
      <w:sz w:val="24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rPr>
      <w:rFonts w:ascii="Tahoma" w:eastAsiaTheme="minorHAnsi" w:hAnsi="Tahoma" w:cs="Tahoma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/>
      <w:ind w:left="708"/>
    </w:pPr>
    <w:rPr>
      <w:rFonts w:cs="Times New Roman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Odsekzoznamu3">
    <w:name w:val="Odsek zoznamu3"/>
    <w:basedOn w:val="Normlny"/>
    <w:rsid w:val="006D0C87"/>
    <w:pPr>
      <w:suppressAutoHyphens/>
    </w:pPr>
    <w:rPr>
      <w:noProof w:val="0"/>
      <w:kern w:val="2"/>
      <w:sz w:val="24"/>
      <w:szCs w:val="24"/>
      <w:lang w:eastAsia="ar-SA"/>
    </w:rPr>
  </w:style>
  <w:style w:type="paragraph" w:customStyle="1" w:styleId="tl3">
    <w:name w:val="Štýl3"/>
    <w:basedOn w:val="Normlny"/>
    <w:uiPriority w:val="99"/>
    <w:rsid w:val="0080166E"/>
    <w:pPr>
      <w:tabs>
        <w:tab w:val="num" w:pos="360"/>
      </w:tabs>
      <w:ind w:left="360" w:hanging="360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h1a2">
    <w:name w:val="h1a2"/>
    <w:basedOn w:val="Predvolenpsmoodseku"/>
    <w:rsid w:val="0093452A"/>
    <w:rPr>
      <w:vanish w:val="0"/>
      <w:webHidden w:val="0"/>
      <w:sz w:val="24"/>
      <w:szCs w:val="24"/>
      <w:specVanish w:val="0"/>
    </w:rPr>
  </w:style>
  <w:style w:type="paragraph" w:customStyle="1" w:styleId="odsad">
    <w:name w:val="_odsad"/>
    <w:basedOn w:val="Normlny"/>
    <w:uiPriority w:val="99"/>
    <w:rsid w:val="0089538F"/>
    <w:pPr>
      <w:tabs>
        <w:tab w:val="left" w:pos="1134"/>
      </w:tabs>
      <w:suppressAutoHyphens/>
      <w:autoSpaceDE w:val="0"/>
      <w:spacing w:before="60" w:after="60" w:line="276" w:lineRule="auto"/>
      <w:ind w:left="567" w:hanging="567"/>
      <w:jc w:val="both"/>
    </w:pPr>
    <w:rPr>
      <w:rFonts w:ascii="Times New Roman" w:hAnsi="Times New Roman" w:cs="Times New Roman"/>
      <w:noProof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brezno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3C966-5320-4CCA-B478-E7EAB5D5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3226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Hláčik Ľuboš</dc:creator>
  <cp:lastModifiedBy>Ridzoňová Dana</cp:lastModifiedBy>
  <cp:revision>7</cp:revision>
  <cp:lastPrinted>2018-07-31T09:44:00Z</cp:lastPrinted>
  <dcterms:created xsi:type="dcterms:W3CDTF">2021-08-31T07:42:00Z</dcterms:created>
  <dcterms:modified xsi:type="dcterms:W3CDTF">2021-09-02T05:57:00Z</dcterms:modified>
</cp:coreProperties>
</file>